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E66EA6" w14:textId="48CFF849" w:rsidR="00E42FD9" w:rsidRPr="0074253B" w:rsidRDefault="008B4498" w:rsidP="00A4540F">
      <w:pPr>
        <w:spacing w:after="0" w:line="240" w:lineRule="auto"/>
        <w:rPr>
          <w:rFonts w:ascii="Gill Sans MT" w:hAnsi="Gill Sans MT"/>
          <w:sz w:val="20"/>
          <w:szCs w:val="20"/>
        </w:rPr>
      </w:pPr>
      <w:r w:rsidRPr="0074253B">
        <w:rPr>
          <w:rFonts w:ascii="Gill Sans MT" w:hAnsi="Gill Sans MT"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58244" behindDoc="0" locked="0" layoutInCell="1" allowOverlap="1" wp14:anchorId="6CDFF6E5" wp14:editId="3972C5B4">
                <wp:simplePos x="0" y="0"/>
                <wp:positionH relativeFrom="margin">
                  <wp:align>right</wp:align>
                </wp:positionH>
                <wp:positionV relativeFrom="paragraph">
                  <wp:posOffset>961586</wp:posOffset>
                </wp:positionV>
                <wp:extent cx="6005830" cy="1404620"/>
                <wp:effectExtent l="0" t="0" r="13970" b="2476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58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9D8275" w14:textId="5460BC97" w:rsidR="008D691F" w:rsidRPr="0074253B" w:rsidRDefault="00C75FDA" w:rsidP="00836707">
                            <w:pPr>
                              <w:spacing w:line="240" w:lineRule="auto"/>
                              <w:rPr>
                                <w:rFonts w:ascii="Gill Sans MT" w:hAnsi="Gill Sans MT" w:cs="Calibri"/>
                                <w:sz w:val="20"/>
                                <w:szCs w:val="20"/>
                              </w:rPr>
                            </w:pPr>
                            <w:r w:rsidRPr="0074253B">
                              <w:rPr>
                                <w:rFonts w:ascii="Gill Sans MT" w:hAnsi="Gill Sans MT" w:cs="Calibri"/>
                                <w:sz w:val="20"/>
                                <w:szCs w:val="20"/>
                              </w:rPr>
                              <w:t>There are potential risks</w:t>
                            </w:r>
                            <w:r w:rsidR="0086644F" w:rsidRPr="0074253B">
                              <w:rPr>
                                <w:rFonts w:ascii="Gill Sans MT" w:hAnsi="Gill Sans MT" w:cs="Calibri"/>
                                <w:sz w:val="20"/>
                                <w:szCs w:val="20"/>
                              </w:rPr>
                              <w:t xml:space="preserve"> involved in outdoor activities, so planning is </w:t>
                            </w:r>
                            <w:r w:rsidR="004B709E" w:rsidRPr="0074253B">
                              <w:rPr>
                                <w:rFonts w:ascii="Gill Sans MT" w:hAnsi="Gill Sans MT" w:cs="Calibri"/>
                                <w:sz w:val="20"/>
                                <w:szCs w:val="20"/>
                              </w:rPr>
                              <w:t xml:space="preserve">essential. </w:t>
                            </w:r>
                          </w:p>
                          <w:p w14:paraId="2A98A452" w14:textId="42D30523" w:rsidR="004B709E" w:rsidRPr="0074253B" w:rsidRDefault="004B709E" w:rsidP="00836707">
                            <w:pPr>
                              <w:spacing w:line="240" w:lineRule="auto"/>
                              <w:rPr>
                                <w:rFonts w:ascii="Gill Sans MT" w:hAnsi="Gill Sans MT" w:cs="Calibri"/>
                                <w:sz w:val="20"/>
                                <w:szCs w:val="20"/>
                              </w:rPr>
                            </w:pPr>
                            <w:r w:rsidRPr="0074253B">
                              <w:rPr>
                                <w:rFonts w:ascii="Gill Sans MT" w:hAnsi="Gill Sans MT" w:cs="Calibri"/>
                                <w:sz w:val="20"/>
                                <w:szCs w:val="20"/>
                                <w:u w:val="single"/>
                              </w:rPr>
                              <w:t>Health &amp; Safety</w:t>
                            </w:r>
                            <w:r w:rsidRPr="0074253B">
                              <w:rPr>
                                <w:rFonts w:ascii="Gill Sans MT" w:hAnsi="Gill Sans MT" w:cs="Calibri"/>
                                <w:sz w:val="20"/>
                                <w:szCs w:val="20"/>
                              </w:rPr>
                              <w:t xml:space="preserve"> – Is the activity suitable for participants</w:t>
                            </w:r>
                            <w:r w:rsidR="00661787" w:rsidRPr="0074253B">
                              <w:rPr>
                                <w:rFonts w:ascii="Gill Sans MT" w:hAnsi="Gill Sans MT" w:cs="Calibri"/>
                                <w:sz w:val="20"/>
                                <w:szCs w:val="20"/>
                              </w:rPr>
                              <w:t>? What is put in place to minimise risks.</w:t>
                            </w:r>
                          </w:p>
                          <w:p w14:paraId="1B013CA7" w14:textId="2153CC7F" w:rsidR="00661787" w:rsidRPr="0074253B" w:rsidRDefault="00661787" w:rsidP="00836707">
                            <w:pPr>
                              <w:spacing w:line="240" w:lineRule="auto"/>
                              <w:rPr>
                                <w:rFonts w:ascii="Gill Sans MT" w:hAnsi="Gill Sans MT" w:cs="Calibri"/>
                                <w:sz w:val="20"/>
                                <w:szCs w:val="20"/>
                              </w:rPr>
                            </w:pPr>
                            <w:r w:rsidRPr="0074253B">
                              <w:rPr>
                                <w:rFonts w:ascii="Gill Sans MT" w:hAnsi="Gill Sans MT" w:cs="Calibri"/>
                                <w:sz w:val="20"/>
                                <w:szCs w:val="20"/>
                                <w:u w:val="single"/>
                              </w:rPr>
                              <w:t>Personnel</w:t>
                            </w:r>
                            <w:r w:rsidRPr="0074253B">
                              <w:rPr>
                                <w:rFonts w:ascii="Gill Sans MT" w:hAnsi="Gill Sans MT" w:cs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920958" w:rsidRPr="0074253B">
                              <w:rPr>
                                <w:rFonts w:ascii="Gill Sans MT" w:hAnsi="Gill Sans MT" w:cs="Calibri"/>
                                <w:sz w:val="20"/>
                                <w:szCs w:val="20"/>
                              </w:rPr>
                              <w:t>–</w:t>
                            </w:r>
                            <w:r w:rsidRPr="0074253B">
                              <w:rPr>
                                <w:rFonts w:ascii="Gill Sans MT" w:hAnsi="Gill Sans MT" w:cs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920958" w:rsidRPr="0074253B">
                              <w:rPr>
                                <w:rFonts w:ascii="Gill Sans MT" w:hAnsi="Gill Sans MT" w:cs="Calibri"/>
                                <w:sz w:val="20"/>
                                <w:szCs w:val="20"/>
                              </w:rPr>
                              <w:t xml:space="preserve">Does the leader have the relevant qualifications and experience. Is the ratio </w:t>
                            </w:r>
                            <w:r w:rsidR="00D35440" w:rsidRPr="0074253B">
                              <w:rPr>
                                <w:rFonts w:ascii="Gill Sans MT" w:hAnsi="Gill Sans MT" w:cs="Calibri"/>
                                <w:sz w:val="20"/>
                                <w:szCs w:val="20"/>
                              </w:rPr>
                              <w:t xml:space="preserve">of leaders to participants right e.g. 1:8 (1 </w:t>
                            </w:r>
                            <w:r w:rsidR="00357B45" w:rsidRPr="0074253B">
                              <w:rPr>
                                <w:rFonts w:ascii="Gill Sans MT" w:hAnsi="Gill Sans MT" w:cs="Calibri"/>
                                <w:sz w:val="20"/>
                                <w:szCs w:val="20"/>
                              </w:rPr>
                              <w:t>leader:</w:t>
                            </w:r>
                            <w:r w:rsidR="00D35440" w:rsidRPr="0074253B">
                              <w:rPr>
                                <w:rFonts w:ascii="Gill Sans MT" w:hAnsi="Gill Sans MT" w:cs="Calibri"/>
                                <w:sz w:val="20"/>
                                <w:szCs w:val="20"/>
                              </w:rPr>
                              <w:t xml:space="preserve"> 8 participants)</w:t>
                            </w:r>
                            <w:r w:rsidR="00D017F3" w:rsidRPr="0074253B">
                              <w:rPr>
                                <w:rFonts w:ascii="Gill Sans MT" w:hAnsi="Gill Sans MT" w:cs="Calibri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3140DECE" w14:textId="346265A0" w:rsidR="00D35440" w:rsidRPr="0074253B" w:rsidRDefault="0086538A" w:rsidP="00836707">
                            <w:pPr>
                              <w:spacing w:line="240" w:lineRule="auto"/>
                              <w:rPr>
                                <w:rFonts w:ascii="Gill Sans MT" w:hAnsi="Gill Sans MT" w:cs="Calibri"/>
                                <w:sz w:val="20"/>
                                <w:szCs w:val="20"/>
                              </w:rPr>
                            </w:pPr>
                            <w:r w:rsidRPr="0074253B">
                              <w:rPr>
                                <w:rFonts w:ascii="Gill Sans MT" w:hAnsi="Gill Sans MT" w:cs="Calibri"/>
                                <w:sz w:val="20"/>
                                <w:szCs w:val="20"/>
                                <w:u w:val="single"/>
                              </w:rPr>
                              <w:t>Licensing</w:t>
                            </w:r>
                            <w:r w:rsidRPr="0074253B">
                              <w:rPr>
                                <w:rFonts w:ascii="Gill Sans MT" w:hAnsi="Gill Sans MT" w:cs="Calibri"/>
                                <w:sz w:val="20"/>
                                <w:szCs w:val="20"/>
                              </w:rPr>
                              <w:t xml:space="preserve"> – All provisions are given licenses by the Adventure Activities Licensing Authority (AALA</w:t>
                            </w:r>
                            <w:r w:rsidR="00D017F3" w:rsidRPr="0074253B">
                              <w:rPr>
                                <w:rFonts w:ascii="Gill Sans MT" w:hAnsi="Gill Sans MT" w:cs="Calibri"/>
                                <w:sz w:val="20"/>
                                <w:szCs w:val="20"/>
                              </w:rPr>
                              <w:t xml:space="preserve"> if they follow good practice.</w:t>
                            </w:r>
                          </w:p>
                          <w:p w14:paraId="263ABD9C" w14:textId="1563EC33" w:rsidR="00D017F3" w:rsidRPr="0074253B" w:rsidRDefault="00D017F3" w:rsidP="00836707">
                            <w:pPr>
                              <w:spacing w:line="240" w:lineRule="auto"/>
                              <w:rPr>
                                <w:rFonts w:ascii="Gill Sans MT" w:hAnsi="Gill Sans MT" w:cs="Calibri"/>
                                <w:sz w:val="20"/>
                                <w:szCs w:val="20"/>
                              </w:rPr>
                            </w:pPr>
                            <w:r w:rsidRPr="0074253B">
                              <w:rPr>
                                <w:rFonts w:ascii="Gill Sans MT" w:hAnsi="Gill Sans MT" w:cs="Calibri"/>
                                <w:sz w:val="20"/>
                                <w:szCs w:val="20"/>
                                <w:u w:val="single"/>
                              </w:rPr>
                              <w:t>Supplies</w:t>
                            </w:r>
                            <w:r w:rsidRPr="0074253B">
                              <w:rPr>
                                <w:rFonts w:ascii="Gill Sans MT" w:hAnsi="Gill Sans MT" w:cs="Calibri"/>
                                <w:sz w:val="20"/>
                                <w:szCs w:val="20"/>
                              </w:rPr>
                              <w:t xml:space="preserve"> – Activities may need </w:t>
                            </w:r>
                            <w:r w:rsidR="0000517D" w:rsidRPr="0074253B">
                              <w:rPr>
                                <w:rFonts w:ascii="Gill Sans MT" w:hAnsi="Gill Sans MT" w:cs="Calibri"/>
                                <w:sz w:val="20"/>
                                <w:szCs w:val="20"/>
                              </w:rPr>
                              <w:t>supplies (water, food) depending on the length of activity.</w:t>
                            </w:r>
                          </w:p>
                          <w:p w14:paraId="1E6D16CB" w14:textId="60F46505" w:rsidR="0000517D" w:rsidRPr="0074253B" w:rsidRDefault="0000517D" w:rsidP="00836707">
                            <w:pPr>
                              <w:spacing w:line="240" w:lineRule="auto"/>
                              <w:rPr>
                                <w:rFonts w:ascii="Gill Sans MT" w:hAnsi="Gill Sans MT" w:cs="Calibri"/>
                                <w:sz w:val="20"/>
                                <w:szCs w:val="20"/>
                              </w:rPr>
                            </w:pPr>
                            <w:r w:rsidRPr="0074253B">
                              <w:rPr>
                                <w:rFonts w:ascii="Gill Sans MT" w:hAnsi="Gill Sans MT" w:cs="Calibri"/>
                                <w:sz w:val="20"/>
                                <w:szCs w:val="20"/>
                                <w:u w:val="single"/>
                              </w:rPr>
                              <w:t>Location</w:t>
                            </w:r>
                            <w:r w:rsidRPr="0074253B">
                              <w:rPr>
                                <w:rFonts w:ascii="Gill Sans MT" w:hAnsi="Gill Sans MT" w:cs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191180" w:rsidRPr="0074253B">
                              <w:rPr>
                                <w:rFonts w:ascii="Gill Sans MT" w:hAnsi="Gill Sans MT" w:cs="Calibri"/>
                                <w:sz w:val="20"/>
                                <w:szCs w:val="20"/>
                              </w:rPr>
                              <w:t>–</w:t>
                            </w:r>
                            <w:r w:rsidRPr="0074253B">
                              <w:rPr>
                                <w:rFonts w:ascii="Gill Sans MT" w:hAnsi="Gill Sans MT" w:cs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191180" w:rsidRPr="0074253B">
                              <w:rPr>
                                <w:rFonts w:ascii="Gill Sans MT" w:hAnsi="Gill Sans MT" w:cs="Calibri"/>
                                <w:sz w:val="20"/>
                                <w:szCs w:val="20"/>
                              </w:rPr>
                              <w:t>Is the terrain/environment suitable for the activity.</w:t>
                            </w:r>
                          </w:p>
                          <w:p w14:paraId="622EC7ED" w14:textId="5F15F00C" w:rsidR="00191180" w:rsidRPr="0074253B" w:rsidRDefault="00191180" w:rsidP="00836707">
                            <w:pPr>
                              <w:spacing w:line="240" w:lineRule="auto"/>
                              <w:rPr>
                                <w:rFonts w:ascii="Gill Sans MT" w:hAnsi="Gill Sans MT" w:cs="Calibri"/>
                                <w:sz w:val="20"/>
                                <w:szCs w:val="20"/>
                              </w:rPr>
                            </w:pPr>
                            <w:r w:rsidRPr="0074253B">
                              <w:rPr>
                                <w:rFonts w:ascii="Gill Sans MT" w:hAnsi="Gill Sans MT" w:cs="Calibri"/>
                                <w:sz w:val="20"/>
                                <w:szCs w:val="20"/>
                                <w:u w:val="single"/>
                              </w:rPr>
                              <w:t>Timing</w:t>
                            </w:r>
                            <w:r w:rsidRPr="0074253B">
                              <w:rPr>
                                <w:rFonts w:ascii="Gill Sans MT" w:hAnsi="Gill Sans MT" w:cs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4601CE" w:rsidRPr="0074253B">
                              <w:rPr>
                                <w:rFonts w:ascii="Gill Sans MT" w:hAnsi="Gill Sans MT" w:cs="Calibri"/>
                                <w:sz w:val="20"/>
                                <w:szCs w:val="20"/>
                              </w:rPr>
                              <w:t>–</w:t>
                            </w:r>
                            <w:r w:rsidRPr="0074253B">
                              <w:rPr>
                                <w:rFonts w:ascii="Gill Sans MT" w:hAnsi="Gill Sans MT" w:cs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4601CE" w:rsidRPr="0074253B">
                              <w:rPr>
                                <w:rFonts w:ascii="Gill Sans MT" w:hAnsi="Gill Sans MT" w:cs="Calibri"/>
                                <w:sz w:val="20"/>
                                <w:szCs w:val="20"/>
                              </w:rPr>
                              <w:t>Duration and time of the day for the activity need to be considered.</w:t>
                            </w:r>
                          </w:p>
                          <w:p w14:paraId="06FB4E20" w14:textId="71D3F090" w:rsidR="004601CE" w:rsidRPr="0074253B" w:rsidRDefault="004601CE" w:rsidP="00836707">
                            <w:pPr>
                              <w:spacing w:line="240" w:lineRule="auto"/>
                              <w:rPr>
                                <w:rFonts w:ascii="Gill Sans MT" w:hAnsi="Gill Sans MT" w:cs="Calibri"/>
                                <w:sz w:val="20"/>
                                <w:szCs w:val="20"/>
                              </w:rPr>
                            </w:pPr>
                            <w:r w:rsidRPr="0074253B">
                              <w:rPr>
                                <w:rFonts w:ascii="Gill Sans MT" w:hAnsi="Gill Sans MT" w:cs="Calibri"/>
                                <w:sz w:val="20"/>
                                <w:szCs w:val="20"/>
                                <w:u w:val="single"/>
                              </w:rPr>
                              <w:t>Shelter</w:t>
                            </w:r>
                            <w:r w:rsidRPr="0074253B">
                              <w:rPr>
                                <w:rFonts w:ascii="Gill Sans MT" w:hAnsi="Gill Sans MT" w:cs="Calibri"/>
                                <w:sz w:val="20"/>
                                <w:szCs w:val="20"/>
                              </w:rPr>
                              <w:t xml:space="preserve"> – Accommodation my be required for some activities </w:t>
                            </w:r>
                            <w:r w:rsidR="00DC6834" w:rsidRPr="0074253B">
                              <w:rPr>
                                <w:rFonts w:ascii="Gill Sans MT" w:hAnsi="Gill Sans MT" w:cs="Calibri"/>
                                <w:sz w:val="20"/>
                                <w:szCs w:val="20"/>
                              </w:rPr>
                              <w:t>or places where you can take cover from bad weather.</w:t>
                            </w:r>
                          </w:p>
                          <w:p w14:paraId="7C2C5C91" w14:textId="4AF24561" w:rsidR="00DC6834" w:rsidRPr="0074253B" w:rsidRDefault="00DC6834" w:rsidP="00836707">
                            <w:pPr>
                              <w:spacing w:line="240" w:lineRule="auto"/>
                              <w:rPr>
                                <w:rFonts w:ascii="Gill Sans MT" w:hAnsi="Gill Sans MT" w:cs="Calibri"/>
                                <w:sz w:val="20"/>
                                <w:szCs w:val="20"/>
                              </w:rPr>
                            </w:pPr>
                            <w:r w:rsidRPr="0074253B">
                              <w:rPr>
                                <w:rFonts w:ascii="Gill Sans MT" w:hAnsi="Gill Sans MT" w:cs="Calibri"/>
                                <w:sz w:val="20"/>
                                <w:szCs w:val="20"/>
                                <w:u w:val="single"/>
                              </w:rPr>
                              <w:t>Contingency</w:t>
                            </w:r>
                            <w:r w:rsidRPr="0074253B">
                              <w:rPr>
                                <w:rFonts w:ascii="Gill Sans MT" w:hAnsi="Gill Sans MT" w:cs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D6622D" w:rsidRPr="0074253B">
                              <w:rPr>
                                <w:rFonts w:ascii="Gill Sans MT" w:hAnsi="Gill Sans MT" w:cs="Calibri"/>
                                <w:sz w:val="20"/>
                                <w:szCs w:val="20"/>
                              </w:rPr>
                              <w:t>–</w:t>
                            </w:r>
                            <w:r w:rsidRPr="0074253B">
                              <w:rPr>
                                <w:rFonts w:ascii="Gill Sans MT" w:hAnsi="Gill Sans MT" w:cs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D6622D" w:rsidRPr="0074253B">
                              <w:rPr>
                                <w:rFonts w:ascii="Gill Sans MT" w:hAnsi="Gill Sans MT" w:cs="Calibri"/>
                                <w:sz w:val="20"/>
                                <w:szCs w:val="20"/>
                              </w:rPr>
                              <w:t>Having a plan in case things go wrong e.g. an alternative route or activity.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CDFF6E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21.7pt;margin-top:75.7pt;width:472.9pt;height:110.6pt;z-index:251658244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">
                <v:textbox style="mso-fit-shape-to-text:t">
                  <w:txbxContent>
                    <w:p w14:paraId="0E9D8275" w14:textId="5460BC97" w:rsidR="008D691F" w:rsidRPr="0074253B" w:rsidRDefault="00C75FDA" w:rsidP="00836707">
                      <w:pPr>
                        <w:spacing w:line="240" w:lineRule="auto"/>
                        <w:rPr>
                          <w:rFonts w:ascii="Gill Sans MT" w:hAnsi="Gill Sans MT" w:cs="Calibri"/>
                          <w:sz w:val="20"/>
                          <w:szCs w:val="20"/>
                        </w:rPr>
                      </w:pPr>
                      <w:r w:rsidRPr="0074253B">
                        <w:rPr>
                          <w:rFonts w:ascii="Gill Sans MT" w:hAnsi="Gill Sans MT" w:cs="Calibri"/>
                          <w:sz w:val="20"/>
                          <w:szCs w:val="20"/>
                        </w:rPr>
                        <w:t>There are potential risks</w:t>
                      </w:r>
                      <w:r w:rsidR="0086644F" w:rsidRPr="0074253B">
                        <w:rPr>
                          <w:rFonts w:ascii="Gill Sans MT" w:hAnsi="Gill Sans MT" w:cs="Calibri"/>
                          <w:sz w:val="20"/>
                          <w:szCs w:val="20"/>
                        </w:rPr>
                        <w:t xml:space="preserve"> involved in outdoor activities, so planning is </w:t>
                      </w:r>
                      <w:r w:rsidR="004B709E" w:rsidRPr="0074253B">
                        <w:rPr>
                          <w:rFonts w:ascii="Gill Sans MT" w:hAnsi="Gill Sans MT" w:cs="Calibri"/>
                          <w:sz w:val="20"/>
                          <w:szCs w:val="20"/>
                        </w:rPr>
                        <w:t xml:space="preserve">essential. </w:t>
                      </w:r>
                    </w:p>
                    <w:p w14:paraId="2A98A452" w14:textId="42D30523" w:rsidR="004B709E" w:rsidRPr="0074253B" w:rsidRDefault="004B709E" w:rsidP="00836707">
                      <w:pPr>
                        <w:spacing w:line="240" w:lineRule="auto"/>
                        <w:rPr>
                          <w:rFonts w:ascii="Gill Sans MT" w:hAnsi="Gill Sans MT" w:cs="Calibri"/>
                          <w:sz w:val="20"/>
                          <w:szCs w:val="20"/>
                        </w:rPr>
                      </w:pPr>
                      <w:r w:rsidRPr="0074253B">
                        <w:rPr>
                          <w:rFonts w:ascii="Gill Sans MT" w:hAnsi="Gill Sans MT" w:cs="Calibri"/>
                          <w:sz w:val="20"/>
                          <w:szCs w:val="20"/>
                          <w:u w:val="single"/>
                        </w:rPr>
                        <w:t>Health &amp; Safety</w:t>
                      </w:r>
                      <w:r w:rsidRPr="0074253B">
                        <w:rPr>
                          <w:rFonts w:ascii="Gill Sans MT" w:hAnsi="Gill Sans MT" w:cs="Calibri"/>
                          <w:sz w:val="20"/>
                          <w:szCs w:val="20"/>
                        </w:rPr>
                        <w:t xml:space="preserve"> – Is the activity suitable for participants</w:t>
                      </w:r>
                      <w:r w:rsidR="00661787" w:rsidRPr="0074253B">
                        <w:rPr>
                          <w:rFonts w:ascii="Gill Sans MT" w:hAnsi="Gill Sans MT" w:cs="Calibri"/>
                          <w:sz w:val="20"/>
                          <w:szCs w:val="20"/>
                        </w:rPr>
                        <w:t>? What is put in place to minimise risks.</w:t>
                      </w:r>
                    </w:p>
                    <w:p w14:paraId="1B013CA7" w14:textId="2153CC7F" w:rsidR="00661787" w:rsidRPr="0074253B" w:rsidRDefault="00661787" w:rsidP="00836707">
                      <w:pPr>
                        <w:spacing w:line="240" w:lineRule="auto"/>
                        <w:rPr>
                          <w:rFonts w:ascii="Gill Sans MT" w:hAnsi="Gill Sans MT" w:cs="Calibri"/>
                          <w:sz w:val="20"/>
                          <w:szCs w:val="20"/>
                        </w:rPr>
                      </w:pPr>
                      <w:r w:rsidRPr="0074253B">
                        <w:rPr>
                          <w:rFonts w:ascii="Gill Sans MT" w:hAnsi="Gill Sans MT" w:cs="Calibri"/>
                          <w:sz w:val="20"/>
                          <w:szCs w:val="20"/>
                          <w:u w:val="single"/>
                        </w:rPr>
                        <w:t>Personnel</w:t>
                      </w:r>
                      <w:r w:rsidRPr="0074253B">
                        <w:rPr>
                          <w:rFonts w:ascii="Gill Sans MT" w:hAnsi="Gill Sans MT" w:cs="Calibri"/>
                          <w:sz w:val="20"/>
                          <w:szCs w:val="20"/>
                        </w:rPr>
                        <w:t xml:space="preserve"> </w:t>
                      </w:r>
                      <w:r w:rsidR="00920958" w:rsidRPr="0074253B">
                        <w:rPr>
                          <w:rFonts w:ascii="Gill Sans MT" w:hAnsi="Gill Sans MT" w:cs="Calibri"/>
                          <w:sz w:val="20"/>
                          <w:szCs w:val="20"/>
                        </w:rPr>
                        <w:t>–</w:t>
                      </w:r>
                      <w:r w:rsidRPr="0074253B">
                        <w:rPr>
                          <w:rFonts w:ascii="Gill Sans MT" w:hAnsi="Gill Sans MT" w:cs="Calibri"/>
                          <w:sz w:val="20"/>
                          <w:szCs w:val="20"/>
                        </w:rPr>
                        <w:t xml:space="preserve"> </w:t>
                      </w:r>
                      <w:r w:rsidR="00920958" w:rsidRPr="0074253B">
                        <w:rPr>
                          <w:rFonts w:ascii="Gill Sans MT" w:hAnsi="Gill Sans MT" w:cs="Calibri"/>
                          <w:sz w:val="20"/>
                          <w:szCs w:val="20"/>
                        </w:rPr>
                        <w:t xml:space="preserve">Does the leader have the relevant qualifications and experience. Is the ratio </w:t>
                      </w:r>
                      <w:r w:rsidR="00D35440" w:rsidRPr="0074253B">
                        <w:rPr>
                          <w:rFonts w:ascii="Gill Sans MT" w:hAnsi="Gill Sans MT" w:cs="Calibri"/>
                          <w:sz w:val="20"/>
                          <w:szCs w:val="20"/>
                        </w:rPr>
                        <w:t xml:space="preserve">of leaders to participants right e.g. 1:8 (1 </w:t>
                      </w:r>
                      <w:r w:rsidR="00357B45" w:rsidRPr="0074253B">
                        <w:rPr>
                          <w:rFonts w:ascii="Gill Sans MT" w:hAnsi="Gill Sans MT" w:cs="Calibri"/>
                          <w:sz w:val="20"/>
                          <w:szCs w:val="20"/>
                        </w:rPr>
                        <w:t>leader:</w:t>
                      </w:r>
                      <w:r w:rsidR="00D35440" w:rsidRPr="0074253B">
                        <w:rPr>
                          <w:rFonts w:ascii="Gill Sans MT" w:hAnsi="Gill Sans MT" w:cs="Calibri"/>
                          <w:sz w:val="20"/>
                          <w:szCs w:val="20"/>
                        </w:rPr>
                        <w:t xml:space="preserve"> 8 participants)</w:t>
                      </w:r>
                      <w:r w:rsidR="00D017F3" w:rsidRPr="0074253B">
                        <w:rPr>
                          <w:rFonts w:ascii="Gill Sans MT" w:hAnsi="Gill Sans MT" w:cs="Calibri"/>
                          <w:sz w:val="20"/>
                          <w:szCs w:val="20"/>
                        </w:rPr>
                        <w:t>.</w:t>
                      </w:r>
                    </w:p>
                    <w:p w14:paraId="3140DECE" w14:textId="346265A0" w:rsidR="00D35440" w:rsidRPr="0074253B" w:rsidRDefault="0086538A" w:rsidP="00836707">
                      <w:pPr>
                        <w:spacing w:line="240" w:lineRule="auto"/>
                        <w:rPr>
                          <w:rFonts w:ascii="Gill Sans MT" w:hAnsi="Gill Sans MT" w:cs="Calibri"/>
                          <w:sz w:val="20"/>
                          <w:szCs w:val="20"/>
                        </w:rPr>
                      </w:pPr>
                      <w:r w:rsidRPr="0074253B">
                        <w:rPr>
                          <w:rFonts w:ascii="Gill Sans MT" w:hAnsi="Gill Sans MT" w:cs="Calibri"/>
                          <w:sz w:val="20"/>
                          <w:szCs w:val="20"/>
                          <w:u w:val="single"/>
                        </w:rPr>
                        <w:t>Licensing</w:t>
                      </w:r>
                      <w:r w:rsidRPr="0074253B">
                        <w:rPr>
                          <w:rFonts w:ascii="Gill Sans MT" w:hAnsi="Gill Sans MT" w:cs="Calibri"/>
                          <w:sz w:val="20"/>
                          <w:szCs w:val="20"/>
                        </w:rPr>
                        <w:t xml:space="preserve"> – All provisions are given licenses by the Adventure Activities Licensing Authority (AALA</w:t>
                      </w:r>
                      <w:r w:rsidR="00D017F3" w:rsidRPr="0074253B">
                        <w:rPr>
                          <w:rFonts w:ascii="Gill Sans MT" w:hAnsi="Gill Sans MT" w:cs="Calibri"/>
                          <w:sz w:val="20"/>
                          <w:szCs w:val="20"/>
                        </w:rPr>
                        <w:t xml:space="preserve"> if they follow good practice.</w:t>
                      </w:r>
                    </w:p>
                    <w:p w14:paraId="263ABD9C" w14:textId="1563EC33" w:rsidR="00D017F3" w:rsidRPr="0074253B" w:rsidRDefault="00D017F3" w:rsidP="00836707">
                      <w:pPr>
                        <w:spacing w:line="240" w:lineRule="auto"/>
                        <w:rPr>
                          <w:rFonts w:ascii="Gill Sans MT" w:hAnsi="Gill Sans MT" w:cs="Calibri"/>
                          <w:sz w:val="20"/>
                          <w:szCs w:val="20"/>
                        </w:rPr>
                      </w:pPr>
                      <w:r w:rsidRPr="0074253B">
                        <w:rPr>
                          <w:rFonts w:ascii="Gill Sans MT" w:hAnsi="Gill Sans MT" w:cs="Calibri"/>
                          <w:sz w:val="20"/>
                          <w:szCs w:val="20"/>
                          <w:u w:val="single"/>
                        </w:rPr>
                        <w:t>Supplies</w:t>
                      </w:r>
                      <w:r w:rsidRPr="0074253B">
                        <w:rPr>
                          <w:rFonts w:ascii="Gill Sans MT" w:hAnsi="Gill Sans MT" w:cs="Calibri"/>
                          <w:sz w:val="20"/>
                          <w:szCs w:val="20"/>
                        </w:rPr>
                        <w:t xml:space="preserve"> – Activities may need </w:t>
                      </w:r>
                      <w:r w:rsidR="0000517D" w:rsidRPr="0074253B">
                        <w:rPr>
                          <w:rFonts w:ascii="Gill Sans MT" w:hAnsi="Gill Sans MT" w:cs="Calibri"/>
                          <w:sz w:val="20"/>
                          <w:szCs w:val="20"/>
                        </w:rPr>
                        <w:t>supplies (water, food) depending on the length of activity.</w:t>
                      </w:r>
                    </w:p>
                    <w:p w14:paraId="1E6D16CB" w14:textId="60F46505" w:rsidR="0000517D" w:rsidRPr="0074253B" w:rsidRDefault="0000517D" w:rsidP="00836707">
                      <w:pPr>
                        <w:spacing w:line="240" w:lineRule="auto"/>
                        <w:rPr>
                          <w:rFonts w:ascii="Gill Sans MT" w:hAnsi="Gill Sans MT" w:cs="Calibri"/>
                          <w:sz w:val="20"/>
                          <w:szCs w:val="20"/>
                        </w:rPr>
                      </w:pPr>
                      <w:r w:rsidRPr="0074253B">
                        <w:rPr>
                          <w:rFonts w:ascii="Gill Sans MT" w:hAnsi="Gill Sans MT" w:cs="Calibri"/>
                          <w:sz w:val="20"/>
                          <w:szCs w:val="20"/>
                          <w:u w:val="single"/>
                        </w:rPr>
                        <w:t>Location</w:t>
                      </w:r>
                      <w:r w:rsidRPr="0074253B">
                        <w:rPr>
                          <w:rFonts w:ascii="Gill Sans MT" w:hAnsi="Gill Sans MT" w:cs="Calibri"/>
                          <w:sz w:val="20"/>
                          <w:szCs w:val="20"/>
                        </w:rPr>
                        <w:t xml:space="preserve"> </w:t>
                      </w:r>
                      <w:r w:rsidR="00191180" w:rsidRPr="0074253B">
                        <w:rPr>
                          <w:rFonts w:ascii="Gill Sans MT" w:hAnsi="Gill Sans MT" w:cs="Calibri"/>
                          <w:sz w:val="20"/>
                          <w:szCs w:val="20"/>
                        </w:rPr>
                        <w:t>–</w:t>
                      </w:r>
                      <w:r w:rsidRPr="0074253B">
                        <w:rPr>
                          <w:rFonts w:ascii="Gill Sans MT" w:hAnsi="Gill Sans MT" w:cs="Calibri"/>
                          <w:sz w:val="20"/>
                          <w:szCs w:val="20"/>
                        </w:rPr>
                        <w:t xml:space="preserve"> </w:t>
                      </w:r>
                      <w:r w:rsidR="00191180" w:rsidRPr="0074253B">
                        <w:rPr>
                          <w:rFonts w:ascii="Gill Sans MT" w:hAnsi="Gill Sans MT" w:cs="Calibri"/>
                          <w:sz w:val="20"/>
                          <w:szCs w:val="20"/>
                        </w:rPr>
                        <w:t>Is the terrain/environment suitable for the activity.</w:t>
                      </w:r>
                    </w:p>
                    <w:p w14:paraId="622EC7ED" w14:textId="5F15F00C" w:rsidR="00191180" w:rsidRPr="0074253B" w:rsidRDefault="00191180" w:rsidP="00836707">
                      <w:pPr>
                        <w:spacing w:line="240" w:lineRule="auto"/>
                        <w:rPr>
                          <w:rFonts w:ascii="Gill Sans MT" w:hAnsi="Gill Sans MT" w:cs="Calibri"/>
                          <w:sz w:val="20"/>
                          <w:szCs w:val="20"/>
                        </w:rPr>
                      </w:pPr>
                      <w:r w:rsidRPr="0074253B">
                        <w:rPr>
                          <w:rFonts w:ascii="Gill Sans MT" w:hAnsi="Gill Sans MT" w:cs="Calibri"/>
                          <w:sz w:val="20"/>
                          <w:szCs w:val="20"/>
                          <w:u w:val="single"/>
                        </w:rPr>
                        <w:t>Timing</w:t>
                      </w:r>
                      <w:r w:rsidRPr="0074253B">
                        <w:rPr>
                          <w:rFonts w:ascii="Gill Sans MT" w:hAnsi="Gill Sans MT" w:cs="Calibri"/>
                          <w:sz w:val="20"/>
                          <w:szCs w:val="20"/>
                        </w:rPr>
                        <w:t xml:space="preserve"> </w:t>
                      </w:r>
                      <w:r w:rsidR="004601CE" w:rsidRPr="0074253B">
                        <w:rPr>
                          <w:rFonts w:ascii="Gill Sans MT" w:hAnsi="Gill Sans MT" w:cs="Calibri"/>
                          <w:sz w:val="20"/>
                          <w:szCs w:val="20"/>
                        </w:rPr>
                        <w:t>–</w:t>
                      </w:r>
                      <w:r w:rsidRPr="0074253B">
                        <w:rPr>
                          <w:rFonts w:ascii="Gill Sans MT" w:hAnsi="Gill Sans MT" w:cs="Calibri"/>
                          <w:sz w:val="20"/>
                          <w:szCs w:val="20"/>
                        </w:rPr>
                        <w:t xml:space="preserve"> </w:t>
                      </w:r>
                      <w:r w:rsidR="004601CE" w:rsidRPr="0074253B">
                        <w:rPr>
                          <w:rFonts w:ascii="Gill Sans MT" w:hAnsi="Gill Sans MT" w:cs="Calibri"/>
                          <w:sz w:val="20"/>
                          <w:szCs w:val="20"/>
                        </w:rPr>
                        <w:t>Duration and time of the day for the activity need to be considered.</w:t>
                      </w:r>
                    </w:p>
                    <w:p w14:paraId="06FB4E20" w14:textId="71D3F090" w:rsidR="004601CE" w:rsidRPr="0074253B" w:rsidRDefault="004601CE" w:rsidP="00836707">
                      <w:pPr>
                        <w:spacing w:line="240" w:lineRule="auto"/>
                        <w:rPr>
                          <w:rFonts w:ascii="Gill Sans MT" w:hAnsi="Gill Sans MT" w:cs="Calibri"/>
                          <w:sz w:val="20"/>
                          <w:szCs w:val="20"/>
                        </w:rPr>
                      </w:pPr>
                      <w:r w:rsidRPr="0074253B">
                        <w:rPr>
                          <w:rFonts w:ascii="Gill Sans MT" w:hAnsi="Gill Sans MT" w:cs="Calibri"/>
                          <w:sz w:val="20"/>
                          <w:szCs w:val="20"/>
                          <w:u w:val="single"/>
                        </w:rPr>
                        <w:t>Shelter</w:t>
                      </w:r>
                      <w:r w:rsidRPr="0074253B">
                        <w:rPr>
                          <w:rFonts w:ascii="Gill Sans MT" w:hAnsi="Gill Sans MT" w:cs="Calibri"/>
                          <w:sz w:val="20"/>
                          <w:szCs w:val="20"/>
                        </w:rPr>
                        <w:t xml:space="preserve"> – Accommodation my be required for some activities </w:t>
                      </w:r>
                      <w:r w:rsidR="00DC6834" w:rsidRPr="0074253B">
                        <w:rPr>
                          <w:rFonts w:ascii="Gill Sans MT" w:hAnsi="Gill Sans MT" w:cs="Calibri"/>
                          <w:sz w:val="20"/>
                          <w:szCs w:val="20"/>
                        </w:rPr>
                        <w:t>or places where you can take cover from bad weather.</w:t>
                      </w:r>
                    </w:p>
                    <w:p w14:paraId="7C2C5C91" w14:textId="4AF24561" w:rsidR="00DC6834" w:rsidRPr="0074253B" w:rsidRDefault="00DC6834" w:rsidP="00836707">
                      <w:pPr>
                        <w:spacing w:line="240" w:lineRule="auto"/>
                        <w:rPr>
                          <w:rFonts w:ascii="Gill Sans MT" w:hAnsi="Gill Sans MT" w:cs="Calibri"/>
                          <w:sz w:val="20"/>
                          <w:szCs w:val="20"/>
                        </w:rPr>
                      </w:pPr>
                      <w:r w:rsidRPr="0074253B">
                        <w:rPr>
                          <w:rFonts w:ascii="Gill Sans MT" w:hAnsi="Gill Sans MT" w:cs="Calibri"/>
                          <w:sz w:val="20"/>
                          <w:szCs w:val="20"/>
                          <w:u w:val="single"/>
                        </w:rPr>
                        <w:t>Contingency</w:t>
                      </w:r>
                      <w:r w:rsidRPr="0074253B">
                        <w:rPr>
                          <w:rFonts w:ascii="Gill Sans MT" w:hAnsi="Gill Sans MT" w:cs="Calibri"/>
                          <w:sz w:val="20"/>
                          <w:szCs w:val="20"/>
                        </w:rPr>
                        <w:t xml:space="preserve"> </w:t>
                      </w:r>
                      <w:r w:rsidR="00D6622D" w:rsidRPr="0074253B">
                        <w:rPr>
                          <w:rFonts w:ascii="Gill Sans MT" w:hAnsi="Gill Sans MT" w:cs="Calibri"/>
                          <w:sz w:val="20"/>
                          <w:szCs w:val="20"/>
                        </w:rPr>
                        <w:t>–</w:t>
                      </w:r>
                      <w:r w:rsidRPr="0074253B">
                        <w:rPr>
                          <w:rFonts w:ascii="Gill Sans MT" w:hAnsi="Gill Sans MT" w:cs="Calibri"/>
                          <w:sz w:val="20"/>
                          <w:szCs w:val="20"/>
                        </w:rPr>
                        <w:t xml:space="preserve"> </w:t>
                      </w:r>
                      <w:r w:rsidR="00D6622D" w:rsidRPr="0074253B">
                        <w:rPr>
                          <w:rFonts w:ascii="Gill Sans MT" w:hAnsi="Gill Sans MT" w:cs="Calibri"/>
                          <w:sz w:val="20"/>
                          <w:szCs w:val="20"/>
                        </w:rPr>
                        <w:t>Having a plan in case things go wrong e.g. an alternative route or activity.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tbl>
      <w:tblPr>
        <w:tblStyle w:val="TableGrid"/>
        <w:tblpPr w:leftFromText="180" w:rightFromText="180" w:vertAnchor="page" w:horzAnchor="margin" w:tblpY="612"/>
        <w:tblW w:w="154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600" w:firstRow="0" w:lastRow="0" w:firstColumn="0" w:lastColumn="0" w:noHBand="1" w:noVBand="1"/>
      </w:tblPr>
      <w:tblGrid>
        <w:gridCol w:w="1775"/>
        <w:gridCol w:w="4179"/>
        <w:gridCol w:w="252"/>
        <w:gridCol w:w="3859"/>
        <w:gridCol w:w="2131"/>
        <w:gridCol w:w="1774"/>
        <w:gridCol w:w="1437"/>
      </w:tblGrid>
      <w:tr w:rsidR="00EF0225" w:rsidRPr="0074253B" w14:paraId="7B9532D3" w14:textId="1BC3A168" w:rsidTr="42AC0481">
        <w:trPr>
          <w:trHeight w:val="660"/>
        </w:trPr>
        <w:tc>
          <w:tcPr>
            <w:tcW w:w="1775" w:type="dxa"/>
            <w:shd w:val="clear" w:color="auto" w:fill="215E99" w:themeFill="text2" w:themeFillTint="BF"/>
            <w:vAlign w:val="center"/>
          </w:tcPr>
          <w:p w14:paraId="0B59F295" w14:textId="53FA1093" w:rsidR="00EF0225" w:rsidRPr="0074253B" w:rsidRDefault="00822159" w:rsidP="00A4540F">
            <w:pPr>
              <w:jc w:val="right"/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</w:pPr>
            <w:r w:rsidRPr="0074253B"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  <w:t>SUBJECT:</w:t>
            </w:r>
          </w:p>
        </w:tc>
        <w:tc>
          <w:tcPr>
            <w:tcW w:w="4179" w:type="dxa"/>
            <w:shd w:val="clear" w:color="auto" w:fill="215E99" w:themeFill="text2" w:themeFillTint="BF"/>
            <w:vAlign w:val="center"/>
          </w:tcPr>
          <w:p w14:paraId="14BBEAF0" w14:textId="5CC61E58" w:rsidR="00810B4D" w:rsidRPr="0074253B" w:rsidRDefault="00376D2E" w:rsidP="00A4540F">
            <w:pPr>
              <w:rPr>
                <w:rFonts w:ascii="Gill Sans MT" w:hAnsi="Gill Sans MT"/>
                <w:b/>
                <w:bCs/>
                <w:color w:val="FFFFFF" w:themeColor="background1"/>
              </w:rPr>
            </w:pPr>
            <w:r w:rsidRPr="0074253B">
              <w:rPr>
                <w:rFonts w:ascii="Gill Sans MT" w:hAnsi="Gill Sans MT"/>
                <w:b/>
                <w:bCs/>
                <w:color w:val="FFFFFF" w:themeColor="background1"/>
              </w:rPr>
              <w:t>Cambridge National Sports Studies</w:t>
            </w:r>
          </w:p>
        </w:tc>
        <w:tc>
          <w:tcPr>
            <w:tcW w:w="252" w:type="dxa"/>
            <w:shd w:val="clear" w:color="auto" w:fill="215E99" w:themeFill="text2" w:themeFillTint="BF"/>
            <w:vAlign w:val="center"/>
          </w:tcPr>
          <w:p w14:paraId="0830C47F" w14:textId="77777777" w:rsidR="00EF0225" w:rsidRPr="0074253B" w:rsidRDefault="00EF0225" w:rsidP="00A4540F">
            <w:pPr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</w:pPr>
          </w:p>
        </w:tc>
        <w:tc>
          <w:tcPr>
            <w:tcW w:w="3859" w:type="dxa"/>
            <w:shd w:val="clear" w:color="auto" w:fill="215E99" w:themeFill="text2" w:themeFillTint="BF"/>
            <w:vAlign w:val="center"/>
          </w:tcPr>
          <w:p w14:paraId="51EEDE4E" w14:textId="77777777" w:rsidR="00EF0225" w:rsidRPr="0074253B" w:rsidRDefault="00EF0225" w:rsidP="00A4540F">
            <w:pPr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</w:pPr>
          </w:p>
        </w:tc>
        <w:tc>
          <w:tcPr>
            <w:tcW w:w="2131" w:type="dxa"/>
            <w:shd w:val="clear" w:color="auto" w:fill="215E99" w:themeFill="text2" w:themeFillTint="BF"/>
            <w:vAlign w:val="center"/>
          </w:tcPr>
          <w:p w14:paraId="53D32995" w14:textId="67627AEA" w:rsidR="00EF0225" w:rsidRPr="0074253B" w:rsidRDefault="00822159" w:rsidP="00A4540F">
            <w:pPr>
              <w:jc w:val="right"/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</w:pPr>
            <w:r w:rsidRPr="0074253B"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  <w:t>YEAR:</w:t>
            </w:r>
          </w:p>
        </w:tc>
        <w:tc>
          <w:tcPr>
            <w:tcW w:w="1774" w:type="dxa"/>
            <w:shd w:val="clear" w:color="auto" w:fill="215E99" w:themeFill="text2" w:themeFillTint="BF"/>
            <w:vAlign w:val="center"/>
          </w:tcPr>
          <w:p w14:paraId="66EF0B66" w14:textId="059A77C9" w:rsidR="00EF0225" w:rsidRPr="0074253B" w:rsidRDefault="00376D2E" w:rsidP="00A4540F">
            <w:pPr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</w:pPr>
            <w:r w:rsidRPr="0074253B"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  <w:t>10</w:t>
            </w:r>
          </w:p>
        </w:tc>
        <w:tc>
          <w:tcPr>
            <w:tcW w:w="1437" w:type="dxa"/>
            <w:vMerge w:val="restart"/>
            <w:vAlign w:val="center"/>
          </w:tcPr>
          <w:p w14:paraId="3B13C403" w14:textId="4B648B6C" w:rsidR="00EF0225" w:rsidRPr="0074253B" w:rsidRDefault="002D2A1E" w:rsidP="00A4540F">
            <w:pPr>
              <w:jc w:val="center"/>
              <w:rPr>
                <w:rFonts w:ascii="Gill Sans MT" w:hAnsi="Gill Sans MT"/>
                <w:sz w:val="32"/>
                <w:szCs w:val="32"/>
              </w:rPr>
            </w:pPr>
            <w:r w:rsidRPr="0074253B">
              <w:rPr>
                <w:rFonts w:ascii="Gill Sans MT" w:hAnsi="Gill Sans MT"/>
                <w:noProof/>
              </w:rPr>
              <w:drawing>
                <wp:anchor distT="0" distB="0" distL="114300" distR="114300" simplePos="0" relativeHeight="251658240" behindDoc="1" locked="0" layoutInCell="1" allowOverlap="1" wp14:anchorId="60ADBA14" wp14:editId="2E08995A">
                  <wp:simplePos x="0" y="0"/>
                  <wp:positionH relativeFrom="column">
                    <wp:posOffset>78740</wp:posOffset>
                  </wp:positionH>
                  <wp:positionV relativeFrom="page">
                    <wp:posOffset>17145</wp:posOffset>
                  </wp:positionV>
                  <wp:extent cx="709295" cy="775970"/>
                  <wp:effectExtent l="57150" t="57150" r="109855" b="119380"/>
                  <wp:wrapNone/>
                  <wp:docPr id="1932457575" name="Picture 3" descr="A lion with a shield and blue ribbon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2457575" name="Picture 3" descr="A lion with a shield and blue ribbon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9295" cy="775970"/>
                          </a:xfrm>
                          <a:prstGeom prst="rect">
                            <a:avLst/>
                          </a:prstGeom>
                          <a:ln w="1905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outerShdw blurRad="50800" dist="38100" dir="2700000" algn="t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EF0225" w:rsidRPr="0074253B" w14:paraId="13E04BAF" w14:textId="00536788" w:rsidTr="42AC0481">
        <w:trPr>
          <w:trHeight w:val="635"/>
        </w:trPr>
        <w:tc>
          <w:tcPr>
            <w:tcW w:w="1775" w:type="dxa"/>
            <w:shd w:val="clear" w:color="auto" w:fill="215E99" w:themeFill="text2" w:themeFillTint="BF"/>
            <w:vAlign w:val="center"/>
          </w:tcPr>
          <w:p w14:paraId="6E5D8C7E" w14:textId="49FDE21C" w:rsidR="00EF0225" w:rsidRPr="0074253B" w:rsidRDefault="00822159" w:rsidP="00A4540F">
            <w:pPr>
              <w:jc w:val="right"/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</w:pPr>
            <w:r w:rsidRPr="0074253B"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  <w:t>TOPIC:</w:t>
            </w:r>
          </w:p>
        </w:tc>
        <w:tc>
          <w:tcPr>
            <w:tcW w:w="4179" w:type="dxa"/>
            <w:shd w:val="clear" w:color="auto" w:fill="215E99" w:themeFill="text2" w:themeFillTint="BF"/>
            <w:vAlign w:val="center"/>
          </w:tcPr>
          <w:p w14:paraId="15E3A075" w14:textId="1D3807D5" w:rsidR="00EF0225" w:rsidRPr="0074253B" w:rsidRDefault="00376D2E" w:rsidP="00A4540F">
            <w:pPr>
              <w:rPr>
                <w:rFonts w:ascii="Gill Sans MT" w:hAnsi="Gill Sans MT"/>
                <w:b/>
                <w:bCs/>
                <w:color w:val="FFFFFF" w:themeColor="background1"/>
              </w:rPr>
            </w:pPr>
            <w:r w:rsidRPr="0074253B">
              <w:rPr>
                <w:rFonts w:ascii="Gill Sans MT" w:hAnsi="Gill Sans MT"/>
                <w:b/>
                <w:bCs/>
                <w:color w:val="FFFFFF" w:themeColor="background1"/>
              </w:rPr>
              <w:t>Increasing Awareness of Outdoor and Adventurous Activities</w:t>
            </w:r>
          </w:p>
        </w:tc>
        <w:tc>
          <w:tcPr>
            <w:tcW w:w="252" w:type="dxa"/>
            <w:shd w:val="clear" w:color="auto" w:fill="215E99" w:themeFill="text2" w:themeFillTint="BF"/>
            <w:vAlign w:val="center"/>
          </w:tcPr>
          <w:p w14:paraId="588F6485" w14:textId="77777777" w:rsidR="00EF0225" w:rsidRPr="0074253B" w:rsidRDefault="00EF0225" w:rsidP="00A4540F">
            <w:pPr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</w:pPr>
          </w:p>
        </w:tc>
        <w:tc>
          <w:tcPr>
            <w:tcW w:w="3859" w:type="dxa"/>
            <w:shd w:val="clear" w:color="auto" w:fill="215E99" w:themeFill="text2" w:themeFillTint="BF"/>
            <w:vAlign w:val="center"/>
          </w:tcPr>
          <w:p w14:paraId="10102F1E" w14:textId="77777777" w:rsidR="00EF0225" w:rsidRPr="0074253B" w:rsidRDefault="00EF0225" w:rsidP="00A4540F">
            <w:pPr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</w:pPr>
          </w:p>
        </w:tc>
        <w:tc>
          <w:tcPr>
            <w:tcW w:w="2131" w:type="dxa"/>
            <w:shd w:val="clear" w:color="auto" w:fill="215E99" w:themeFill="text2" w:themeFillTint="BF"/>
            <w:vAlign w:val="center"/>
          </w:tcPr>
          <w:p w14:paraId="57EC3B7C" w14:textId="33DD0CC6" w:rsidR="00EF0225" w:rsidRPr="0074253B" w:rsidRDefault="00822159" w:rsidP="00A4540F">
            <w:pPr>
              <w:jc w:val="right"/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</w:pPr>
            <w:r w:rsidRPr="0074253B"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  <w:t>SEMESTER:</w:t>
            </w:r>
          </w:p>
        </w:tc>
        <w:tc>
          <w:tcPr>
            <w:tcW w:w="1774" w:type="dxa"/>
            <w:shd w:val="clear" w:color="auto" w:fill="215E99" w:themeFill="text2" w:themeFillTint="BF"/>
            <w:vAlign w:val="center"/>
          </w:tcPr>
          <w:p w14:paraId="1CB2D69F" w14:textId="7729A4AC" w:rsidR="00EF0225" w:rsidRPr="0074253B" w:rsidRDefault="6440C8A9" w:rsidP="00A4540F">
            <w:pPr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</w:pPr>
            <w:r w:rsidRPr="0074253B"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  <w:t>2</w:t>
            </w:r>
          </w:p>
        </w:tc>
        <w:tc>
          <w:tcPr>
            <w:tcW w:w="1437" w:type="dxa"/>
            <w:vMerge/>
          </w:tcPr>
          <w:p w14:paraId="1AB787FA" w14:textId="110A94CF" w:rsidR="00EF0225" w:rsidRPr="0074253B" w:rsidRDefault="00EF0225" w:rsidP="00A4540F">
            <w:pPr>
              <w:rPr>
                <w:rFonts w:ascii="Gill Sans MT" w:hAnsi="Gill Sans MT"/>
                <w:b/>
                <w:bCs/>
                <w:sz w:val="32"/>
                <w:szCs w:val="32"/>
              </w:rPr>
            </w:pPr>
          </w:p>
        </w:tc>
      </w:tr>
    </w:tbl>
    <w:tbl>
      <w:tblPr>
        <w:tblStyle w:val="GridTable5Dark-Accent2"/>
        <w:tblpPr w:leftFromText="181" w:rightFromText="181" w:vertAnchor="page" w:horzAnchor="margin" w:tblpY="2296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51"/>
        <w:gridCol w:w="3525"/>
      </w:tblGrid>
      <w:tr w:rsidR="002D2A1E" w:rsidRPr="0074253B" w14:paraId="36532626" w14:textId="77777777" w:rsidTr="6AA3C2B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215E99" w:themeFill="text2" w:themeFillTint="BF"/>
            <w:vAlign w:val="center"/>
          </w:tcPr>
          <w:p w14:paraId="53F9EF03" w14:textId="77777777" w:rsidR="003F12D7" w:rsidRPr="0074253B" w:rsidRDefault="003F12D7" w:rsidP="00A4540F">
            <w:pPr>
              <w:jc w:val="center"/>
              <w:rPr>
                <w:rFonts w:ascii="Gill Sans MT" w:hAnsi="Gill Sans MT"/>
              </w:rPr>
            </w:pPr>
            <w:r w:rsidRPr="0074253B">
              <w:rPr>
                <w:rFonts w:ascii="Gill Sans MT" w:hAnsi="Gill Sans MT"/>
                <w:sz w:val="28"/>
                <w:szCs w:val="28"/>
              </w:rPr>
              <w:t>WORD REVOLUTION</w:t>
            </w:r>
          </w:p>
        </w:tc>
      </w:tr>
      <w:tr w:rsidR="003F12D7" w:rsidRPr="0074253B" w14:paraId="2A42D34F" w14:textId="77777777" w:rsidTr="6AA3C2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1" w:type="dxa"/>
            <w:tcBorders>
              <w:left w:val="none" w:sz="0" w:space="0" w:color="auto"/>
            </w:tcBorders>
            <w:shd w:val="clear" w:color="auto" w:fill="A5C9EB" w:themeFill="text2" w:themeFillTint="40"/>
            <w:vAlign w:val="center"/>
          </w:tcPr>
          <w:p w14:paraId="56EFF5A1" w14:textId="63E2E5AB" w:rsidR="003F12D7" w:rsidRPr="0074253B" w:rsidRDefault="12981F5E" w:rsidP="00A4540F">
            <w:pPr>
              <w:jc w:val="center"/>
              <w:rPr>
                <w:rFonts w:ascii="Gill Sans MT" w:hAnsi="Gill Sans MT"/>
                <w:color w:val="000000" w:themeColor="text1"/>
              </w:rPr>
            </w:pPr>
            <w:r w:rsidRPr="0074253B">
              <w:rPr>
                <w:rFonts w:ascii="Gill Sans MT" w:hAnsi="Gill Sans MT"/>
                <w:color w:val="000000" w:themeColor="text1"/>
              </w:rPr>
              <w:t>Contingency Plan</w:t>
            </w:r>
          </w:p>
        </w:tc>
        <w:tc>
          <w:tcPr>
            <w:tcW w:w="3525" w:type="dxa"/>
            <w:shd w:val="clear" w:color="auto" w:fill="auto"/>
            <w:vAlign w:val="center"/>
          </w:tcPr>
          <w:p w14:paraId="4EAEFD93" w14:textId="6334ABDC" w:rsidR="003F12D7" w:rsidRPr="0074253B" w:rsidRDefault="12981F5E" w:rsidP="00A454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22"/>
                <w:szCs w:val="22"/>
              </w:rPr>
            </w:pPr>
            <w:r w:rsidRPr="0074253B">
              <w:rPr>
                <w:rFonts w:ascii="Gill Sans MT" w:hAnsi="Gill Sans MT"/>
                <w:sz w:val="22"/>
                <w:szCs w:val="22"/>
              </w:rPr>
              <w:t>A backup plan for things that may need to change during a sporting activity session</w:t>
            </w:r>
          </w:p>
        </w:tc>
      </w:tr>
      <w:tr w:rsidR="003F12D7" w:rsidRPr="0074253B" w14:paraId="7FA78758" w14:textId="77777777" w:rsidTr="00823083">
        <w:trPr>
          <w:trHeight w:hRule="exact" w:val="5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1" w:type="dxa"/>
            <w:tcBorders>
              <w:left w:val="none" w:sz="0" w:space="0" w:color="auto"/>
              <w:bottom w:val="single" w:sz="4" w:space="0" w:color="auto"/>
            </w:tcBorders>
            <w:shd w:val="clear" w:color="auto" w:fill="A5C9EB" w:themeFill="text2" w:themeFillTint="40"/>
            <w:vAlign w:val="center"/>
          </w:tcPr>
          <w:p w14:paraId="60B14E8C" w14:textId="0E69D49C" w:rsidR="003F12D7" w:rsidRPr="0074253B" w:rsidRDefault="12981F5E" w:rsidP="00A4540F">
            <w:pPr>
              <w:jc w:val="center"/>
              <w:rPr>
                <w:rFonts w:ascii="Gill Sans MT" w:hAnsi="Gill Sans MT"/>
                <w:color w:val="000000" w:themeColor="text1"/>
              </w:rPr>
            </w:pPr>
            <w:r w:rsidRPr="0074253B">
              <w:rPr>
                <w:rFonts w:ascii="Gill Sans MT" w:hAnsi="Gill Sans MT"/>
                <w:color w:val="000000" w:themeColor="text1"/>
              </w:rPr>
              <w:t>Emergency Action Plan (EAP)</w:t>
            </w:r>
          </w:p>
        </w:tc>
        <w:tc>
          <w:tcPr>
            <w:tcW w:w="3525" w:type="dxa"/>
            <w:shd w:val="clear" w:color="auto" w:fill="auto"/>
            <w:vAlign w:val="center"/>
          </w:tcPr>
          <w:p w14:paraId="0D1F2A54" w14:textId="7FCF5413" w:rsidR="003F12D7" w:rsidRPr="0074253B" w:rsidRDefault="12981F5E" w:rsidP="00E76C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22"/>
                <w:szCs w:val="22"/>
              </w:rPr>
            </w:pPr>
            <w:r w:rsidRPr="0074253B">
              <w:rPr>
                <w:rFonts w:ascii="Gill Sans MT" w:hAnsi="Gill Sans MT"/>
                <w:sz w:val="22"/>
                <w:szCs w:val="22"/>
              </w:rPr>
              <w:t>A written document identifying what action to take in the event of an emergency at a sporting event</w:t>
            </w:r>
          </w:p>
        </w:tc>
      </w:tr>
      <w:tr w:rsidR="003F12D7" w:rsidRPr="0074253B" w14:paraId="756A5E67" w14:textId="77777777" w:rsidTr="008230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5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1" w:type="dxa"/>
            <w:tcBorders>
              <w:left w:val="none" w:sz="0" w:space="0" w:color="auto"/>
              <w:bottom w:val="single" w:sz="4" w:space="0" w:color="auto"/>
            </w:tcBorders>
            <w:shd w:val="clear" w:color="auto" w:fill="A5C9EB" w:themeFill="text2" w:themeFillTint="40"/>
            <w:vAlign w:val="center"/>
          </w:tcPr>
          <w:p w14:paraId="753CA256" w14:textId="32059D33" w:rsidR="003F12D7" w:rsidRPr="0074253B" w:rsidRDefault="68E15187" w:rsidP="00A4540F">
            <w:pPr>
              <w:jc w:val="center"/>
              <w:rPr>
                <w:rFonts w:ascii="Gill Sans MT" w:hAnsi="Gill Sans MT"/>
                <w:color w:val="000000" w:themeColor="text1"/>
              </w:rPr>
            </w:pPr>
            <w:r w:rsidRPr="0074253B">
              <w:rPr>
                <w:rFonts w:ascii="Gill Sans MT" w:hAnsi="Gill Sans MT"/>
                <w:color w:val="000000" w:themeColor="text1"/>
              </w:rPr>
              <w:t>Risk Assessment</w:t>
            </w:r>
          </w:p>
        </w:tc>
        <w:tc>
          <w:tcPr>
            <w:tcW w:w="3525" w:type="dxa"/>
            <w:shd w:val="clear" w:color="auto" w:fill="auto"/>
            <w:vAlign w:val="center"/>
          </w:tcPr>
          <w:p w14:paraId="322CA2B2" w14:textId="1B76E174" w:rsidR="003F12D7" w:rsidRPr="0074253B" w:rsidRDefault="68E15187" w:rsidP="00E76C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22"/>
                <w:szCs w:val="22"/>
              </w:rPr>
            </w:pPr>
            <w:r w:rsidRPr="0074253B">
              <w:rPr>
                <w:rFonts w:ascii="Gill Sans MT" w:hAnsi="Gill Sans MT"/>
                <w:sz w:val="22"/>
                <w:szCs w:val="22"/>
              </w:rPr>
              <w:t>A systematic process of evaluating the potential risks that may be involved in an ac</w:t>
            </w:r>
            <w:r w:rsidR="1EE4A024" w:rsidRPr="0074253B">
              <w:rPr>
                <w:rFonts w:ascii="Gill Sans MT" w:hAnsi="Gill Sans MT"/>
                <w:sz w:val="22"/>
                <w:szCs w:val="22"/>
              </w:rPr>
              <w:t>tivity</w:t>
            </w:r>
          </w:p>
        </w:tc>
      </w:tr>
    </w:tbl>
    <w:p w14:paraId="2D141FA5" w14:textId="57AF6AFD" w:rsidR="00B468D6" w:rsidRPr="0074253B" w:rsidRDefault="00B468D6" w:rsidP="00A4540F">
      <w:pPr>
        <w:spacing w:after="0" w:line="240" w:lineRule="auto"/>
        <w:rPr>
          <w:rFonts w:ascii="Gill Sans MT" w:hAnsi="Gill Sans MT"/>
          <w:sz w:val="20"/>
          <w:szCs w:val="20"/>
        </w:rPr>
      </w:pPr>
    </w:p>
    <w:tbl>
      <w:tblPr>
        <w:tblStyle w:val="TableGrid"/>
        <w:tblpPr w:leftFromText="180" w:rightFromText="180" w:vertAnchor="page" w:horzAnchor="margin" w:tblpY="612"/>
        <w:tblW w:w="154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600" w:firstRow="0" w:lastRow="0" w:firstColumn="0" w:lastColumn="0" w:noHBand="1" w:noVBand="1"/>
      </w:tblPr>
      <w:tblGrid>
        <w:gridCol w:w="1775"/>
        <w:gridCol w:w="4179"/>
        <w:gridCol w:w="252"/>
        <w:gridCol w:w="3859"/>
        <w:gridCol w:w="2131"/>
        <w:gridCol w:w="1774"/>
        <w:gridCol w:w="1437"/>
      </w:tblGrid>
      <w:tr w:rsidR="00EF419F" w:rsidRPr="0074253B" w14:paraId="194646AE" w14:textId="77777777" w:rsidTr="001B2C41">
        <w:trPr>
          <w:trHeight w:val="660"/>
        </w:trPr>
        <w:tc>
          <w:tcPr>
            <w:tcW w:w="1775" w:type="dxa"/>
            <w:shd w:val="clear" w:color="auto" w:fill="215E99" w:themeFill="text2" w:themeFillTint="BF"/>
            <w:vAlign w:val="center"/>
          </w:tcPr>
          <w:p w14:paraId="6254A6E2" w14:textId="6F97A592" w:rsidR="00EF419F" w:rsidRPr="0074253B" w:rsidRDefault="00822159" w:rsidP="00EF419F">
            <w:pPr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</w:pPr>
            <w:r w:rsidRPr="0074253B"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  <w:t>SUBJECT:</w:t>
            </w:r>
          </w:p>
        </w:tc>
        <w:tc>
          <w:tcPr>
            <w:tcW w:w="4179" w:type="dxa"/>
            <w:shd w:val="clear" w:color="auto" w:fill="215E99" w:themeFill="text2" w:themeFillTint="BF"/>
            <w:vAlign w:val="center"/>
          </w:tcPr>
          <w:p w14:paraId="64930D82" w14:textId="119F84BE" w:rsidR="00EF419F" w:rsidRPr="0074253B" w:rsidRDefault="001B2C41" w:rsidP="00EF419F">
            <w:pPr>
              <w:rPr>
                <w:rFonts w:ascii="Gill Sans MT" w:hAnsi="Gill Sans MT"/>
                <w:b/>
                <w:bCs/>
                <w:color w:val="FFFFFF" w:themeColor="background1"/>
              </w:rPr>
            </w:pPr>
            <w:r w:rsidRPr="0074253B">
              <w:rPr>
                <w:rFonts w:ascii="Gill Sans MT" w:hAnsi="Gill Sans MT"/>
                <w:b/>
                <w:bCs/>
                <w:color w:val="FFFFFF" w:themeColor="background1"/>
              </w:rPr>
              <w:t>Cambridge National Sports Studies</w:t>
            </w:r>
          </w:p>
        </w:tc>
        <w:tc>
          <w:tcPr>
            <w:tcW w:w="252" w:type="dxa"/>
            <w:shd w:val="clear" w:color="auto" w:fill="215E99" w:themeFill="text2" w:themeFillTint="BF"/>
            <w:vAlign w:val="center"/>
          </w:tcPr>
          <w:p w14:paraId="787A1328" w14:textId="77777777" w:rsidR="00EF419F" w:rsidRPr="0074253B" w:rsidRDefault="00EF419F" w:rsidP="00EF419F">
            <w:pPr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</w:pPr>
          </w:p>
        </w:tc>
        <w:tc>
          <w:tcPr>
            <w:tcW w:w="3859" w:type="dxa"/>
            <w:shd w:val="clear" w:color="auto" w:fill="215E99" w:themeFill="text2" w:themeFillTint="BF"/>
            <w:vAlign w:val="center"/>
          </w:tcPr>
          <w:p w14:paraId="7E3DEB0D" w14:textId="77777777" w:rsidR="00EF419F" w:rsidRPr="0074253B" w:rsidRDefault="00EF419F" w:rsidP="00EF419F">
            <w:pPr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</w:pPr>
          </w:p>
        </w:tc>
        <w:tc>
          <w:tcPr>
            <w:tcW w:w="2131" w:type="dxa"/>
            <w:shd w:val="clear" w:color="auto" w:fill="215E99" w:themeFill="text2" w:themeFillTint="BF"/>
            <w:vAlign w:val="center"/>
          </w:tcPr>
          <w:p w14:paraId="286F45F0" w14:textId="211AE31C" w:rsidR="00EF419F" w:rsidRPr="0074253B" w:rsidRDefault="00822159" w:rsidP="00EF419F">
            <w:pPr>
              <w:jc w:val="right"/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</w:pPr>
            <w:r w:rsidRPr="0074253B"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  <w:t>YEAR:</w:t>
            </w:r>
          </w:p>
        </w:tc>
        <w:tc>
          <w:tcPr>
            <w:tcW w:w="1774" w:type="dxa"/>
            <w:shd w:val="clear" w:color="auto" w:fill="215E99" w:themeFill="text2" w:themeFillTint="BF"/>
            <w:vAlign w:val="center"/>
          </w:tcPr>
          <w:p w14:paraId="4FDAD789" w14:textId="3863D984" w:rsidR="00EF419F" w:rsidRPr="0074253B" w:rsidRDefault="001B2C41" w:rsidP="00EF419F">
            <w:pPr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</w:pPr>
            <w:r w:rsidRPr="0074253B"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  <w:t>10</w:t>
            </w:r>
          </w:p>
        </w:tc>
        <w:tc>
          <w:tcPr>
            <w:tcW w:w="1437" w:type="dxa"/>
            <w:vMerge w:val="restart"/>
            <w:vAlign w:val="center"/>
          </w:tcPr>
          <w:p w14:paraId="198B8A53" w14:textId="7D8E3E8F" w:rsidR="00EF419F" w:rsidRPr="0074253B" w:rsidRDefault="00EF419F" w:rsidP="00EF419F">
            <w:pPr>
              <w:jc w:val="center"/>
              <w:rPr>
                <w:rFonts w:ascii="Gill Sans MT" w:hAnsi="Gill Sans MT"/>
                <w:sz w:val="32"/>
                <w:szCs w:val="32"/>
              </w:rPr>
            </w:pPr>
            <w:r w:rsidRPr="0074253B">
              <w:rPr>
                <w:rFonts w:ascii="Gill Sans MT" w:hAnsi="Gill Sans MT"/>
                <w:noProof/>
              </w:rPr>
              <w:drawing>
                <wp:anchor distT="0" distB="0" distL="114300" distR="114300" simplePos="0" relativeHeight="251658242" behindDoc="1" locked="0" layoutInCell="1" allowOverlap="1" wp14:anchorId="5502F4AD" wp14:editId="33864906">
                  <wp:simplePos x="0" y="0"/>
                  <wp:positionH relativeFrom="column">
                    <wp:posOffset>80010</wp:posOffset>
                  </wp:positionH>
                  <wp:positionV relativeFrom="page">
                    <wp:posOffset>17145</wp:posOffset>
                  </wp:positionV>
                  <wp:extent cx="709295" cy="775970"/>
                  <wp:effectExtent l="57150" t="57150" r="109855" b="119380"/>
                  <wp:wrapNone/>
                  <wp:docPr id="75335043" name="Picture 3" descr="A lion with a shield and blue ribbon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2457575" name="Picture 3" descr="A lion with a shield and blue ribbon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9295" cy="775970"/>
                          </a:xfrm>
                          <a:prstGeom prst="rect">
                            <a:avLst/>
                          </a:prstGeom>
                          <a:ln w="1905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outerShdw blurRad="50800" dist="38100" dir="2700000" algn="t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EF419F" w:rsidRPr="0074253B" w14:paraId="2A7C1436" w14:textId="77777777" w:rsidTr="001B2C41">
        <w:trPr>
          <w:trHeight w:val="635"/>
        </w:trPr>
        <w:tc>
          <w:tcPr>
            <w:tcW w:w="1775" w:type="dxa"/>
            <w:shd w:val="clear" w:color="auto" w:fill="215E99" w:themeFill="text2" w:themeFillTint="BF"/>
            <w:vAlign w:val="center"/>
          </w:tcPr>
          <w:p w14:paraId="3812415A" w14:textId="21949F4E" w:rsidR="00EF419F" w:rsidRPr="0074253B" w:rsidRDefault="00822159" w:rsidP="00EF419F">
            <w:pPr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</w:pPr>
            <w:r w:rsidRPr="0074253B"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  <w:t>TOPIC:</w:t>
            </w:r>
          </w:p>
        </w:tc>
        <w:tc>
          <w:tcPr>
            <w:tcW w:w="4179" w:type="dxa"/>
            <w:shd w:val="clear" w:color="auto" w:fill="215E99" w:themeFill="text2" w:themeFillTint="BF"/>
            <w:vAlign w:val="center"/>
          </w:tcPr>
          <w:p w14:paraId="2F61DFC1" w14:textId="1ACF2D55" w:rsidR="00EF419F" w:rsidRPr="0074253B" w:rsidRDefault="001B2C41" w:rsidP="00EF419F">
            <w:pPr>
              <w:rPr>
                <w:rFonts w:ascii="Gill Sans MT" w:hAnsi="Gill Sans MT"/>
                <w:b/>
                <w:bCs/>
                <w:color w:val="FFFFFF" w:themeColor="background1"/>
              </w:rPr>
            </w:pPr>
            <w:r w:rsidRPr="0074253B">
              <w:rPr>
                <w:rFonts w:ascii="Gill Sans MT" w:hAnsi="Gill Sans MT"/>
                <w:b/>
                <w:bCs/>
                <w:color w:val="FFFFFF" w:themeColor="background1"/>
              </w:rPr>
              <w:t>Increasing awareness of outdoor and adventurous activities</w:t>
            </w:r>
            <w:r w:rsidR="008B4498" w:rsidRPr="0074253B">
              <w:rPr>
                <w:rFonts w:ascii="Gill Sans MT" w:hAnsi="Gill Sans MT"/>
                <w:b/>
                <w:bCs/>
                <w:color w:val="FFFFFF" w:themeColor="background1"/>
              </w:rPr>
              <w:t xml:space="preserve"> (Task 3)</w:t>
            </w:r>
          </w:p>
        </w:tc>
        <w:tc>
          <w:tcPr>
            <w:tcW w:w="252" w:type="dxa"/>
            <w:shd w:val="clear" w:color="auto" w:fill="215E99" w:themeFill="text2" w:themeFillTint="BF"/>
            <w:vAlign w:val="center"/>
          </w:tcPr>
          <w:p w14:paraId="58D1C295" w14:textId="77777777" w:rsidR="00EF419F" w:rsidRPr="0074253B" w:rsidRDefault="00EF419F" w:rsidP="00EF419F">
            <w:pPr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</w:pPr>
          </w:p>
        </w:tc>
        <w:tc>
          <w:tcPr>
            <w:tcW w:w="3859" w:type="dxa"/>
            <w:shd w:val="clear" w:color="auto" w:fill="215E99" w:themeFill="text2" w:themeFillTint="BF"/>
            <w:vAlign w:val="center"/>
          </w:tcPr>
          <w:p w14:paraId="0222B54F" w14:textId="77777777" w:rsidR="00EF419F" w:rsidRPr="0074253B" w:rsidRDefault="00EF419F" w:rsidP="00EF419F">
            <w:pPr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</w:pPr>
          </w:p>
        </w:tc>
        <w:tc>
          <w:tcPr>
            <w:tcW w:w="2131" w:type="dxa"/>
            <w:shd w:val="clear" w:color="auto" w:fill="215E99" w:themeFill="text2" w:themeFillTint="BF"/>
            <w:vAlign w:val="center"/>
          </w:tcPr>
          <w:p w14:paraId="08924FC0" w14:textId="11FADD56" w:rsidR="00EF419F" w:rsidRPr="0074253B" w:rsidRDefault="00822159" w:rsidP="00EF419F">
            <w:pPr>
              <w:jc w:val="right"/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</w:pPr>
            <w:r w:rsidRPr="0074253B"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  <w:t>SEMESTER:</w:t>
            </w:r>
          </w:p>
        </w:tc>
        <w:tc>
          <w:tcPr>
            <w:tcW w:w="1774" w:type="dxa"/>
            <w:shd w:val="clear" w:color="auto" w:fill="215E99" w:themeFill="text2" w:themeFillTint="BF"/>
            <w:vAlign w:val="center"/>
          </w:tcPr>
          <w:p w14:paraId="700A2721" w14:textId="0D828CE3" w:rsidR="00EF419F" w:rsidRPr="0074253B" w:rsidRDefault="00400291" w:rsidP="00EF419F">
            <w:pPr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</w:pPr>
            <w:r w:rsidRPr="0074253B"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  <w:t>2</w:t>
            </w:r>
          </w:p>
        </w:tc>
        <w:tc>
          <w:tcPr>
            <w:tcW w:w="1437" w:type="dxa"/>
            <w:vMerge/>
          </w:tcPr>
          <w:p w14:paraId="508C1E87" w14:textId="77777777" w:rsidR="00EF419F" w:rsidRPr="0074253B" w:rsidRDefault="00EF419F" w:rsidP="00EF419F">
            <w:pPr>
              <w:rPr>
                <w:rFonts w:ascii="Gill Sans MT" w:hAnsi="Gill Sans MT"/>
                <w:b/>
                <w:bCs/>
                <w:sz w:val="32"/>
                <w:szCs w:val="32"/>
              </w:rPr>
            </w:pPr>
          </w:p>
        </w:tc>
      </w:tr>
    </w:tbl>
    <w:p w14:paraId="21411104" w14:textId="7FA83D81" w:rsidR="00597BFE" w:rsidRPr="0074253B" w:rsidRDefault="00F5165D" w:rsidP="00A4540F">
      <w:pPr>
        <w:spacing w:after="0" w:line="240" w:lineRule="auto"/>
        <w:rPr>
          <w:rFonts w:ascii="Gill Sans MT" w:hAnsi="Gill Sans MT"/>
          <w:sz w:val="20"/>
          <w:szCs w:val="20"/>
        </w:rPr>
      </w:pPr>
      <w:r w:rsidRPr="0074253B">
        <w:rPr>
          <w:rFonts w:ascii="Gill Sans MT" w:hAnsi="Gill Sans MT"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58245" behindDoc="0" locked="0" layoutInCell="1" allowOverlap="1" wp14:anchorId="06498792" wp14:editId="744C76A5">
                <wp:simplePos x="0" y="0"/>
                <wp:positionH relativeFrom="margin">
                  <wp:align>left</wp:align>
                </wp:positionH>
                <wp:positionV relativeFrom="paragraph">
                  <wp:posOffset>10795</wp:posOffset>
                </wp:positionV>
                <wp:extent cx="3276600" cy="3524250"/>
                <wp:effectExtent l="0" t="0" r="19050" b="1905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76600" cy="3524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5FE027" w14:textId="58763EE1" w:rsidR="00E36B3F" w:rsidRPr="0074253B" w:rsidRDefault="00185BA1" w:rsidP="00C44241">
                            <w:pPr>
                              <w:spacing w:line="240" w:lineRule="auto"/>
                              <w:rPr>
                                <w:rFonts w:ascii="Gill Sans MT" w:hAnsi="Gill Sans MT" w:cs="Calibri"/>
                                <w:sz w:val="20"/>
                                <w:szCs w:val="20"/>
                              </w:rPr>
                            </w:pPr>
                            <w:r w:rsidRPr="0074253B">
                              <w:rPr>
                                <w:rFonts w:ascii="Gill Sans MT" w:hAnsi="Gill Sans MT" w:cs="Calibri"/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>Risk Assessment</w:t>
                            </w:r>
                          </w:p>
                          <w:p w14:paraId="6AFECE98" w14:textId="443BB3B6" w:rsidR="00185BA1" w:rsidRPr="0074253B" w:rsidRDefault="003F34F1" w:rsidP="00C44241">
                            <w:pPr>
                              <w:spacing w:line="240" w:lineRule="auto"/>
                              <w:rPr>
                                <w:rFonts w:ascii="Gill Sans MT" w:hAnsi="Gill Sans MT" w:cs="Calibri"/>
                                <w:sz w:val="20"/>
                                <w:szCs w:val="20"/>
                              </w:rPr>
                            </w:pPr>
                            <w:r w:rsidRPr="0074253B">
                              <w:rPr>
                                <w:rFonts w:ascii="Gill Sans MT" w:hAnsi="Gill Sans MT" w:cs="Calibri"/>
                                <w:sz w:val="20"/>
                                <w:szCs w:val="20"/>
                              </w:rPr>
                              <w:t xml:space="preserve">This includes being aware of </w:t>
                            </w:r>
                            <w:r w:rsidR="005A38D4" w:rsidRPr="0074253B">
                              <w:rPr>
                                <w:rFonts w:ascii="Gill Sans MT" w:hAnsi="Gill Sans MT" w:cs="Calibri"/>
                                <w:sz w:val="20"/>
                                <w:szCs w:val="20"/>
                              </w:rPr>
                              <w:t xml:space="preserve">any hazards </w:t>
                            </w:r>
                            <w:r w:rsidR="00825292" w:rsidRPr="0074253B">
                              <w:rPr>
                                <w:rFonts w:ascii="Gill Sans MT" w:hAnsi="Gill Sans MT" w:cs="Calibri"/>
                                <w:sz w:val="20"/>
                                <w:szCs w:val="20"/>
                              </w:rPr>
                              <w:t>when planning for an outdoor activity.</w:t>
                            </w:r>
                            <w:r w:rsidR="004F0631" w:rsidRPr="0074253B">
                              <w:rPr>
                                <w:rFonts w:ascii="Gill Sans MT" w:hAnsi="Gill Sans MT" w:cs="Calibri"/>
                                <w:sz w:val="20"/>
                                <w:szCs w:val="20"/>
                              </w:rPr>
                              <w:t xml:space="preserve"> Hazards can be general </w:t>
                            </w:r>
                            <w:r w:rsidR="00B47BCB" w:rsidRPr="0074253B">
                              <w:rPr>
                                <w:rFonts w:ascii="Gill Sans MT" w:hAnsi="Gill Sans MT" w:cs="Calibri"/>
                                <w:sz w:val="20"/>
                                <w:szCs w:val="20"/>
                              </w:rPr>
                              <w:t>or more specific to the activity.</w:t>
                            </w:r>
                          </w:p>
                          <w:p w14:paraId="09301FA9" w14:textId="77777777" w:rsidR="00C44241" w:rsidRPr="0074253B" w:rsidRDefault="000431AB" w:rsidP="00C44241">
                            <w:pPr>
                              <w:spacing w:line="240" w:lineRule="auto"/>
                              <w:rPr>
                                <w:rFonts w:ascii="Gill Sans MT" w:hAnsi="Gill Sans MT" w:cs="Calibri"/>
                                <w:sz w:val="20"/>
                                <w:szCs w:val="20"/>
                              </w:rPr>
                            </w:pPr>
                            <w:r w:rsidRPr="0074253B">
                              <w:rPr>
                                <w:rFonts w:ascii="Gill Sans MT" w:hAnsi="Gill Sans MT" w:cs="Calibri"/>
                                <w:b/>
                                <w:bCs/>
                                <w:sz w:val="20"/>
                                <w:szCs w:val="20"/>
                              </w:rPr>
                              <w:t>Per</w:t>
                            </w:r>
                            <w:r w:rsidR="00326F34" w:rsidRPr="0074253B">
                              <w:rPr>
                                <w:rFonts w:ascii="Gill Sans MT" w:hAnsi="Gill Sans MT" w:cs="Calibri"/>
                                <w:b/>
                                <w:bCs/>
                                <w:sz w:val="20"/>
                                <w:szCs w:val="20"/>
                              </w:rPr>
                              <w:t>sonnel</w:t>
                            </w:r>
                            <w:r w:rsidR="00326F34" w:rsidRPr="0074253B">
                              <w:rPr>
                                <w:rFonts w:ascii="Gill Sans MT" w:hAnsi="Gill Sans MT" w:cs="Calibri"/>
                                <w:sz w:val="20"/>
                                <w:szCs w:val="20"/>
                              </w:rPr>
                              <w:t xml:space="preserve"> (someone to supervise the activity)</w:t>
                            </w:r>
                          </w:p>
                          <w:p w14:paraId="6CC1C47D" w14:textId="77777777" w:rsidR="00C44241" w:rsidRPr="0074253B" w:rsidRDefault="00C44241" w:rsidP="00C44241">
                            <w:pPr>
                              <w:spacing w:line="240" w:lineRule="auto"/>
                              <w:rPr>
                                <w:rFonts w:ascii="Gill Sans MT" w:hAnsi="Gill Sans MT" w:cs="Calibri"/>
                                <w:sz w:val="20"/>
                                <w:szCs w:val="20"/>
                              </w:rPr>
                            </w:pPr>
                            <w:r w:rsidRPr="0074253B">
                              <w:rPr>
                                <w:rFonts w:ascii="Gill Sans MT" w:hAnsi="Gill Sans MT" w:cs="Calibri"/>
                                <w:b/>
                                <w:bCs/>
                                <w:sz w:val="20"/>
                                <w:szCs w:val="20"/>
                              </w:rPr>
                              <w:t>U</w:t>
                            </w:r>
                            <w:r w:rsidR="00326F34" w:rsidRPr="0074253B">
                              <w:rPr>
                                <w:rFonts w:ascii="Gill Sans MT" w:hAnsi="Gill Sans MT" w:cs="Calibri"/>
                                <w:b/>
                                <w:bCs/>
                                <w:sz w:val="20"/>
                                <w:szCs w:val="20"/>
                              </w:rPr>
                              <w:t>nstable terrain</w:t>
                            </w:r>
                            <w:r w:rsidR="00326F34" w:rsidRPr="0074253B">
                              <w:rPr>
                                <w:rFonts w:ascii="Gill Sans MT" w:hAnsi="Gill Sans MT" w:cs="Calibri"/>
                                <w:sz w:val="20"/>
                                <w:szCs w:val="20"/>
                              </w:rPr>
                              <w:t xml:space="preserve"> (mud slides</w:t>
                            </w:r>
                            <w:r w:rsidR="006A31FC" w:rsidRPr="0074253B">
                              <w:rPr>
                                <w:rFonts w:ascii="Gill Sans MT" w:hAnsi="Gill Sans MT" w:cs="Calibri"/>
                                <w:sz w:val="20"/>
                                <w:szCs w:val="20"/>
                              </w:rPr>
                              <w:t>, rock falls)</w:t>
                            </w:r>
                          </w:p>
                          <w:p w14:paraId="3EA3020C" w14:textId="058BCF97" w:rsidR="00C44241" w:rsidRPr="0074253B" w:rsidRDefault="00F5165D" w:rsidP="00C44241">
                            <w:pPr>
                              <w:spacing w:line="240" w:lineRule="auto"/>
                              <w:rPr>
                                <w:rFonts w:ascii="Gill Sans MT" w:hAnsi="Gill Sans MT" w:cs="Calibri"/>
                                <w:sz w:val="20"/>
                                <w:szCs w:val="20"/>
                              </w:rPr>
                            </w:pPr>
                            <w:r w:rsidRPr="0074253B">
                              <w:rPr>
                                <w:rFonts w:ascii="Gill Sans MT" w:hAnsi="Gill Sans MT" w:cs="Calibri"/>
                                <w:b/>
                                <w:bCs/>
                                <w:sz w:val="20"/>
                                <w:szCs w:val="20"/>
                              </w:rPr>
                              <w:t>I</w:t>
                            </w:r>
                            <w:r w:rsidR="006A31FC" w:rsidRPr="0074253B">
                              <w:rPr>
                                <w:rFonts w:ascii="Gill Sans MT" w:hAnsi="Gill Sans MT" w:cs="Calibri"/>
                                <w:b/>
                                <w:bCs/>
                                <w:sz w:val="20"/>
                                <w:szCs w:val="20"/>
                              </w:rPr>
                              <w:t>nappropriate equipment</w:t>
                            </w:r>
                            <w:r w:rsidR="006A31FC" w:rsidRPr="0074253B">
                              <w:rPr>
                                <w:rFonts w:ascii="Gill Sans MT" w:hAnsi="Gill Sans MT" w:cs="Calibri"/>
                                <w:sz w:val="20"/>
                                <w:szCs w:val="20"/>
                              </w:rPr>
                              <w:t xml:space="preserve"> (</w:t>
                            </w:r>
                            <w:r w:rsidR="005F46CF" w:rsidRPr="0074253B">
                              <w:rPr>
                                <w:rFonts w:ascii="Gill Sans MT" w:hAnsi="Gill Sans MT" w:cs="Calibri"/>
                                <w:sz w:val="20"/>
                                <w:szCs w:val="20"/>
                              </w:rPr>
                              <w:t>equipment that may be damaged)</w:t>
                            </w:r>
                          </w:p>
                          <w:p w14:paraId="1ED2299A" w14:textId="326651E8" w:rsidR="00C44241" w:rsidRPr="0074253B" w:rsidRDefault="00F5165D" w:rsidP="00C44241">
                            <w:pPr>
                              <w:spacing w:line="240" w:lineRule="auto"/>
                              <w:rPr>
                                <w:rFonts w:ascii="Gill Sans MT" w:hAnsi="Gill Sans MT" w:cs="Calibri"/>
                                <w:sz w:val="20"/>
                                <w:szCs w:val="20"/>
                              </w:rPr>
                            </w:pPr>
                            <w:r w:rsidRPr="0074253B">
                              <w:rPr>
                                <w:rFonts w:ascii="Gill Sans MT" w:hAnsi="Gill Sans MT" w:cs="Calibri"/>
                                <w:b/>
                                <w:bCs/>
                                <w:sz w:val="20"/>
                                <w:szCs w:val="20"/>
                              </w:rPr>
                              <w:t>U</w:t>
                            </w:r>
                            <w:r w:rsidR="005F46CF" w:rsidRPr="0074253B">
                              <w:rPr>
                                <w:rFonts w:ascii="Gill Sans MT" w:hAnsi="Gill Sans MT" w:cs="Calibri"/>
                                <w:b/>
                                <w:bCs/>
                                <w:sz w:val="20"/>
                                <w:szCs w:val="20"/>
                              </w:rPr>
                              <w:t>nforeseen weather conditions</w:t>
                            </w:r>
                            <w:r w:rsidR="005F46CF" w:rsidRPr="0074253B">
                              <w:rPr>
                                <w:rFonts w:ascii="Gill Sans MT" w:hAnsi="Gill Sans MT" w:cs="Calibri"/>
                                <w:sz w:val="20"/>
                                <w:szCs w:val="20"/>
                              </w:rPr>
                              <w:t xml:space="preserve"> (cha</w:t>
                            </w:r>
                            <w:r w:rsidR="000E4F92" w:rsidRPr="0074253B">
                              <w:rPr>
                                <w:rFonts w:ascii="Gill Sans MT" w:hAnsi="Gill Sans MT" w:cs="Calibri"/>
                                <w:sz w:val="20"/>
                                <w:szCs w:val="20"/>
                              </w:rPr>
                              <w:t xml:space="preserve">nges to the weather), </w:t>
                            </w:r>
                            <w:r w:rsidR="000E4F92" w:rsidRPr="0074253B">
                              <w:rPr>
                                <w:rFonts w:ascii="Gill Sans MT" w:hAnsi="Gill Sans MT" w:cs="Calibri"/>
                                <w:b/>
                                <w:bCs/>
                                <w:sz w:val="20"/>
                                <w:szCs w:val="20"/>
                              </w:rPr>
                              <w:t>poor organisation</w:t>
                            </w:r>
                            <w:r w:rsidR="000E4F92" w:rsidRPr="0074253B">
                              <w:rPr>
                                <w:rFonts w:ascii="Gill Sans MT" w:hAnsi="Gill Sans MT" w:cs="Calibri"/>
                                <w:sz w:val="20"/>
                                <w:szCs w:val="20"/>
                              </w:rPr>
                              <w:t xml:space="preserve"> (</w:t>
                            </w:r>
                            <w:r w:rsidR="00251565" w:rsidRPr="0074253B">
                              <w:rPr>
                                <w:rFonts w:ascii="Gill Sans MT" w:hAnsi="Gill Sans MT" w:cs="Calibri"/>
                                <w:sz w:val="20"/>
                                <w:szCs w:val="20"/>
                              </w:rPr>
                              <w:t>not checking the route or weather before the activity)</w:t>
                            </w:r>
                          </w:p>
                          <w:p w14:paraId="4EB35763" w14:textId="6EE4ACC1" w:rsidR="00F5165D" w:rsidRPr="0074253B" w:rsidRDefault="00F5165D" w:rsidP="00C44241">
                            <w:pPr>
                              <w:spacing w:line="240" w:lineRule="auto"/>
                              <w:rPr>
                                <w:rFonts w:ascii="Gill Sans MT" w:hAnsi="Gill Sans MT" w:cs="Calibri"/>
                                <w:sz w:val="20"/>
                                <w:szCs w:val="20"/>
                              </w:rPr>
                            </w:pPr>
                            <w:r w:rsidRPr="0074253B">
                              <w:rPr>
                                <w:rFonts w:ascii="Gill Sans MT" w:hAnsi="Gill Sans MT" w:cs="Calibri"/>
                                <w:b/>
                                <w:bCs/>
                                <w:sz w:val="20"/>
                                <w:szCs w:val="20"/>
                              </w:rPr>
                              <w:t>G</w:t>
                            </w:r>
                            <w:r w:rsidR="008914FC" w:rsidRPr="0074253B">
                              <w:rPr>
                                <w:rFonts w:ascii="Gill Sans MT" w:hAnsi="Gill Sans MT" w:cs="Calibri"/>
                                <w:b/>
                                <w:bCs/>
                                <w:sz w:val="20"/>
                                <w:szCs w:val="20"/>
                              </w:rPr>
                              <w:t>etting lost</w:t>
                            </w:r>
                            <w:r w:rsidR="008914FC" w:rsidRPr="0074253B">
                              <w:rPr>
                                <w:rFonts w:ascii="Gill Sans MT" w:hAnsi="Gill Sans MT" w:cs="Calibri"/>
                                <w:sz w:val="20"/>
                                <w:szCs w:val="20"/>
                              </w:rPr>
                              <w:t xml:space="preserve"> (</w:t>
                            </w:r>
                            <w:r w:rsidR="00E91697" w:rsidRPr="0074253B">
                              <w:rPr>
                                <w:rFonts w:ascii="Gill Sans MT" w:hAnsi="Gill Sans MT" w:cs="Calibri"/>
                                <w:sz w:val="20"/>
                                <w:szCs w:val="20"/>
                              </w:rPr>
                              <w:t>being organised by having a map or knowing directions)</w:t>
                            </w:r>
                          </w:p>
                          <w:p w14:paraId="6DFC0AF3" w14:textId="6B83B5EE" w:rsidR="00F5165D" w:rsidRPr="0074253B" w:rsidRDefault="00F5165D" w:rsidP="00C44241">
                            <w:pPr>
                              <w:spacing w:line="240" w:lineRule="auto"/>
                              <w:rPr>
                                <w:rFonts w:ascii="Gill Sans MT" w:hAnsi="Gill Sans MT" w:cs="Calibri"/>
                                <w:sz w:val="20"/>
                                <w:szCs w:val="20"/>
                              </w:rPr>
                            </w:pPr>
                            <w:r w:rsidRPr="0074253B">
                              <w:rPr>
                                <w:rFonts w:ascii="Gill Sans MT" w:hAnsi="Gill Sans MT" w:cs="Calibri"/>
                                <w:b/>
                                <w:bCs/>
                                <w:sz w:val="20"/>
                                <w:szCs w:val="20"/>
                              </w:rPr>
                              <w:t>A</w:t>
                            </w:r>
                            <w:r w:rsidR="00E91697" w:rsidRPr="0074253B">
                              <w:rPr>
                                <w:rFonts w:ascii="Gill Sans MT" w:hAnsi="Gill Sans MT" w:cs="Calibri"/>
                                <w:b/>
                                <w:bCs/>
                                <w:sz w:val="20"/>
                                <w:szCs w:val="20"/>
                              </w:rPr>
                              <w:t>nimals</w:t>
                            </w:r>
                            <w:r w:rsidR="00E91697" w:rsidRPr="0074253B">
                              <w:rPr>
                                <w:rFonts w:ascii="Gill Sans MT" w:hAnsi="Gill Sans MT" w:cs="Calibri"/>
                                <w:sz w:val="20"/>
                                <w:szCs w:val="20"/>
                              </w:rPr>
                              <w:t xml:space="preserve"> (</w:t>
                            </w:r>
                            <w:r w:rsidR="00A3168A" w:rsidRPr="0074253B">
                              <w:rPr>
                                <w:rFonts w:ascii="Gill Sans MT" w:hAnsi="Gill Sans MT" w:cs="Calibri"/>
                                <w:sz w:val="20"/>
                                <w:szCs w:val="20"/>
                              </w:rPr>
                              <w:t xml:space="preserve">being aware of animals </w:t>
                            </w:r>
                            <w:r w:rsidR="009B42FC" w:rsidRPr="0074253B">
                              <w:rPr>
                                <w:rFonts w:ascii="Gill Sans MT" w:hAnsi="Gill Sans MT" w:cs="Calibri"/>
                                <w:sz w:val="20"/>
                                <w:szCs w:val="20"/>
                              </w:rPr>
                              <w:t>encountered)</w:t>
                            </w:r>
                          </w:p>
                          <w:p w14:paraId="2EFB402D" w14:textId="1A60F432" w:rsidR="00352D80" w:rsidRPr="0074253B" w:rsidRDefault="00F5165D" w:rsidP="00C44241">
                            <w:pPr>
                              <w:spacing w:line="240" w:lineRule="auto"/>
                              <w:rPr>
                                <w:rFonts w:ascii="Gill Sans MT" w:hAnsi="Gill Sans MT" w:cs="Calibri"/>
                                <w:sz w:val="20"/>
                                <w:szCs w:val="20"/>
                              </w:rPr>
                            </w:pPr>
                            <w:r w:rsidRPr="0074253B">
                              <w:rPr>
                                <w:rFonts w:ascii="Gill Sans MT" w:hAnsi="Gill Sans MT" w:cs="Calibri"/>
                                <w:b/>
                                <w:bCs/>
                                <w:sz w:val="20"/>
                                <w:szCs w:val="20"/>
                              </w:rPr>
                              <w:t>I</w:t>
                            </w:r>
                            <w:r w:rsidR="009B42FC" w:rsidRPr="0074253B">
                              <w:rPr>
                                <w:rFonts w:ascii="Gill Sans MT" w:hAnsi="Gill Sans MT" w:cs="Calibri"/>
                                <w:b/>
                                <w:bCs/>
                                <w:sz w:val="20"/>
                                <w:szCs w:val="20"/>
                              </w:rPr>
                              <w:t>nsects</w:t>
                            </w:r>
                            <w:r w:rsidR="009B42FC" w:rsidRPr="0074253B">
                              <w:rPr>
                                <w:rFonts w:ascii="Gill Sans MT" w:hAnsi="Gill Sans MT" w:cs="Calibri"/>
                                <w:sz w:val="20"/>
                                <w:szCs w:val="20"/>
                              </w:rPr>
                              <w:t xml:space="preserve"> (</w:t>
                            </w:r>
                            <w:r w:rsidR="00036E85" w:rsidRPr="0074253B">
                              <w:rPr>
                                <w:rFonts w:ascii="Gill Sans MT" w:hAnsi="Gill Sans MT" w:cs="Calibri"/>
                                <w:sz w:val="20"/>
                                <w:szCs w:val="20"/>
                              </w:rPr>
                              <w:t>being prepared for bites with suitable first aid packs)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498792" id="_x0000_s1027" type="#_x0000_t202" style="position:absolute;margin-left:0;margin-top:.85pt;width:258pt;height:277.5pt;z-index:251658245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">
                <v:textbox>
                  <w:txbxContent>
                    <w:p w14:paraId="305FE027" w14:textId="58763EE1" w:rsidR="00E36B3F" w:rsidRPr="0074253B" w:rsidRDefault="00185BA1" w:rsidP="00C44241">
                      <w:pPr>
                        <w:spacing w:line="240" w:lineRule="auto"/>
                        <w:rPr>
                          <w:rFonts w:ascii="Gill Sans MT" w:hAnsi="Gill Sans MT" w:cs="Calibri"/>
                          <w:sz w:val="20"/>
                          <w:szCs w:val="20"/>
                        </w:rPr>
                      </w:pPr>
                      <w:r w:rsidRPr="0074253B">
                        <w:rPr>
                          <w:rFonts w:ascii="Gill Sans MT" w:hAnsi="Gill Sans MT" w:cs="Calibri"/>
                          <w:b/>
                          <w:bCs/>
                          <w:sz w:val="20"/>
                          <w:szCs w:val="20"/>
                          <w:u w:val="single"/>
                        </w:rPr>
                        <w:t>Risk Assessment</w:t>
                      </w:r>
                    </w:p>
                    <w:p w14:paraId="6AFECE98" w14:textId="443BB3B6" w:rsidR="00185BA1" w:rsidRPr="0074253B" w:rsidRDefault="003F34F1" w:rsidP="00C44241">
                      <w:pPr>
                        <w:spacing w:line="240" w:lineRule="auto"/>
                        <w:rPr>
                          <w:rFonts w:ascii="Gill Sans MT" w:hAnsi="Gill Sans MT" w:cs="Calibri"/>
                          <w:sz w:val="20"/>
                          <w:szCs w:val="20"/>
                        </w:rPr>
                      </w:pPr>
                      <w:r w:rsidRPr="0074253B">
                        <w:rPr>
                          <w:rFonts w:ascii="Gill Sans MT" w:hAnsi="Gill Sans MT" w:cs="Calibri"/>
                          <w:sz w:val="20"/>
                          <w:szCs w:val="20"/>
                        </w:rPr>
                        <w:t xml:space="preserve">This includes being aware of </w:t>
                      </w:r>
                      <w:r w:rsidR="005A38D4" w:rsidRPr="0074253B">
                        <w:rPr>
                          <w:rFonts w:ascii="Gill Sans MT" w:hAnsi="Gill Sans MT" w:cs="Calibri"/>
                          <w:sz w:val="20"/>
                          <w:szCs w:val="20"/>
                        </w:rPr>
                        <w:t xml:space="preserve">any hazards </w:t>
                      </w:r>
                      <w:r w:rsidR="00825292" w:rsidRPr="0074253B">
                        <w:rPr>
                          <w:rFonts w:ascii="Gill Sans MT" w:hAnsi="Gill Sans MT" w:cs="Calibri"/>
                          <w:sz w:val="20"/>
                          <w:szCs w:val="20"/>
                        </w:rPr>
                        <w:t>when planning for an outdoor activity.</w:t>
                      </w:r>
                      <w:r w:rsidR="004F0631" w:rsidRPr="0074253B">
                        <w:rPr>
                          <w:rFonts w:ascii="Gill Sans MT" w:hAnsi="Gill Sans MT" w:cs="Calibri"/>
                          <w:sz w:val="20"/>
                          <w:szCs w:val="20"/>
                        </w:rPr>
                        <w:t xml:space="preserve"> Hazards can be general </w:t>
                      </w:r>
                      <w:r w:rsidR="00B47BCB" w:rsidRPr="0074253B">
                        <w:rPr>
                          <w:rFonts w:ascii="Gill Sans MT" w:hAnsi="Gill Sans MT" w:cs="Calibri"/>
                          <w:sz w:val="20"/>
                          <w:szCs w:val="20"/>
                        </w:rPr>
                        <w:t>or more specific to the activity.</w:t>
                      </w:r>
                    </w:p>
                    <w:p w14:paraId="09301FA9" w14:textId="77777777" w:rsidR="00C44241" w:rsidRPr="0074253B" w:rsidRDefault="000431AB" w:rsidP="00C44241">
                      <w:pPr>
                        <w:spacing w:line="240" w:lineRule="auto"/>
                        <w:rPr>
                          <w:rFonts w:ascii="Gill Sans MT" w:hAnsi="Gill Sans MT" w:cs="Calibri"/>
                          <w:sz w:val="20"/>
                          <w:szCs w:val="20"/>
                        </w:rPr>
                      </w:pPr>
                      <w:r w:rsidRPr="0074253B">
                        <w:rPr>
                          <w:rFonts w:ascii="Gill Sans MT" w:hAnsi="Gill Sans MT" w:cs="Calibri"/>
                          <w:b/>
                          <w:bCs/>
                          <w:sz w:val="20"/>
                          <w:szCs w:val="20"/>
                        </w:rPr>
                        <w:t>Per</w:t>
                      </w:r>
                      <w:r w:rsidR="00326F34" w:rsidRPr="0074253B">
                        <w:rPr>
                          <w:rFonts w:ascii="Gill Sans MT" w:hAnsi="Gill Sans MT" w:cs="Calibri"/>
                          <w:b/>
                          <w:bCs/>
                          <w:sz w:val="20"/>
                          <w:szCs w:val="20"/>
                        </w:rPr>
                        <w:t>sonnel</w:t>
                      </w:r>
                      <w:r w:rsidR="00326F34" w:rsidRPr="0074253B">
                        <w:rPr>
                          <w:rFonts w:ascii="Gill Sans MT" w:hAnsi="Gill Sans MT" w:cs="Calibri"/>
                          <w:sz w:val="20"/>
                          <w:szCs w:val="20"/>
                        </w:rPr>
                        <w:t xml:space="preserve"> (someone to supervise the activity)</w:t>
                      </w:r>
                    </w:p>
                    <w:p w14:paraId="6CC1C47D" w14:textId="77777777" w:rsidR="00C44241" w:rsidRPr="0074253B" w:rsidRDefault="00C44241" w:rsidP="00C44241">
                      <w:pPr>
                        <w:spacing w:line="240" w:lineRule="auto"/>
                        <w:rPr>
                          <w:rFonts w:ascii="Gill Sans MT" w:hAnsi="Gill Sans MT" w:cs="Calibri"/>
                          <w:sz w:val="20"/>
                          <w:szCs w:val="20"/>
                        </w:rPr>
                      </w:pPr>
                      <w:r w:rsidRPr="0074253B">
                        <w:rPr>
                          <w:rFonts w:ascii="Gill Sans MT" w:hAnsi="Gill Sans MT" w:cs="Calibri"/>
                          <w:b/>
                          <w:bCs/>
                          <w:sz w:val="20"/>
                          <w:szCs w:val="20"/>
                        </w:rPr>
                        <w:t>U</w:t>
                      </w:r>
                      <w:r w:rsidR="00326F34" w:rsidRPr="0074253B">
                        <w:rPr>
                          <w:rFonts w:ascii="Gill Sans MT" w:hAnsi="Gill Sans MT" w:cs="Calibri"/>
                          <w:b/>
                          <w:bCs/>
                          <w:sz w:val="20"/>
                          <w:szCs w:val="20"/>
                        </w:rPr>
                        <w:t>nstable terrain</w:t>
                      </w:r>
                      <w:r w:rsidR="00326F34" w:rsidRPr="0074253B">
                        <w:rPr>
                          <w:rFonts w:ascii="Gill Sans MT" w:hAnsi="Gill Sans MT" w:cs="Calibri"/>
                          <w:sz w:val="20"/>
                          <w:szCs w:val="20"/>
                        </w:rPr>
                        <w:t xml:space="preserve"> (mud slides</w:t>
                      </w:r>
                      <w:r w:rsidR="006A31FC" w:rsidRPr="0074253B">
                        <w:rPr>
                          <w:rFonts w:ascii="Gill Sans MT" w:hAnsi="Gill Sans MT" w:cs="Calibri"/>
                          <w:sz w:val="20"/>
                          <w:szCs w:val="20"/>
                        </w:rPr>
                        <w:t>, rock falls)</w:t>
                      </w:r>
                    </w:p>
                    <w:p w14:paraId="3EA3020C" w14:textId="058BCF97" w:rsidR="00C44241" w:rsidRPr="0074253B" w:rsidRDefault="00F5165D" w:rsidP="00C44241">
                      <w:pPr>
                        <w:spacing w:line="240" w:lineRule="auto"/>
                        <w:rPr>
                          <w:rFonts w:ascii="Gill Sans MT" w:hAnsi="Gill Sans MT" w:cs="Calibri"/>
                          <w:sz w:val="20"/>
                          <w:szCs w:val="20"/>
                        </w:rPr>
                      </w:pPr>
                      <w:r w:rsidRPr="0074253B">
                        <w:rPr>
                          <w:rFonts w:ascii="Gill Sans MT" w:hAnsi="Gill Sans MT" w:cs="Calibri"/>
                          <w:b/>
                          <w:bCs/>
                          <w:sz w:val="20"/>
                          <w:szCs w:val="20"/>
                        </w:rPr>
                        <w:t>I</w:t>
                      </w:r>
                      <w:r w:rsidR="006A31FC" w:rsidRPr="0074253B">
                        <w:rPr>
                          <w:rFonts w:ascii="Gill Sans MT" w:hAnsi="Gill Sans MT" w:cs="Calibri"/>
                          <w:b/>
                          <w:bCs/>
                          <w:sz w:val="20"/>
                          <w:szCs w:val="20"/>
                        </w:rPr>
                        <w:t>nappropriate equipment</w:t>
                      </w:r>
                      <w:r w:rsidR="006A31FC" w:rsidRPr="0074253B">
                        <w:rPr>
                          <w:rFonts w:ascii="Gill Sans MT" w:hAnsi="Gill Sans MT" w:cs="Calibri"/>
                          <w:sz w:val="20"/>
                          <w:szCs w:val="20"/>
                        </w:rPr>
                        <w:t xml:space="preserve"> (</w:t>
                      </w:r>
                      <w:r w:rsidR="005F46CF" w:rsidRPr="0074253B">
                        <w:rPr>
                          <w:rFonts w:ascii="Gill Sans MT" w:hAnsi="Gill Sans MT" w:cs="Calibri"/>
                          <w:sz w:val="20"/>
                          <w:szCs w:val="20"/>
                        </w:rPr>
                        <w:t>equipment that may be damaged)</w:t>
                      </w:r>
                    </w:p>
                    <w:p w14:paraId="1ED2299A" w14:textId="326651E8" w:rsidR="00C44241" w:rsidRPr="0074253B" w:rsidRDefault="00F5165D" w:rsidP="00C44241">
                      <w:pPr>
                        <w:spacing w:line="240" w:lineRule="auto"/>
                        <w:rPr>
                          <w:rFonts w:ascii="Gill Sans MT" w:hAnsi="Gill Sans MT" w:cs="Calibri"/>
                          <w:sz w:val="20"/>
                          <w:szCs w:val="20"/>
                        </w:rPr>
                      </w:pPr>
                      <w:r w:rsidRPr="0074253B">
                        <w:rPr>
                          <w:rFonts w:ascii="Gill Sans MT" w:hAnsi="Gill Sans MT" w:cs="Calibri"/>
                          <w:b/>
                          <w:bCs/>
                          <w:sz w:val="20"/>
                          <w:szCs w:val="20"/>
                        </w:rPr>
                        <w:t>U</w:t>
                      </w:r>
                      <w:r w:rsidR="005F46CF" w:rsidRPr="0074253B">
                        <w:rPr>
                          <w:rFonts w:ascii="Gill Sans MT" w:hAnsi="Gill Sans MT" w:cs="Calibri"/>
                          <w:b/>
                          <w:bCs/>
                          <w:sz w:val="20"/>
                          <w:szCs w:val="20"/>
                        </w:rPr>
                        <w:t>nforeseen weather conditions</w:t>
                      </w:r>
                      <w:r w:rsidR="005F46CF" w:rsidRPr="0074253B">
                        <w:rPr>
                          <w:rFonts w:ascii="Gill Sans MT" w:hAnsi="Gill Sans MT" w:cs="Calibri"/>
                          <w:sz w:val="20"/>
                          <w:szCs w:val="20"/>
                        </w:rPr>
                        <w:t xml:space="preserve"> (cha</w:t>
                      </w:r>
                      <w:r w:rsidR="000E4F92" w:rsidRPr="0074253B">
                        <w:rPr>
                          <w:rFonts w:ascii="Gill Sans MT" w:hAnsi="Gill Sans MT" w:cs="Calibri"/>
                          <w:sz w:val="20"/>
                          <w:szCs w:val="20"/>
                        </w:rPr>
                        <w:t xml:space="preserve">nges to the weather), </w:t>
                      </w:r>
                      <w:r w:rsidR="000E4F92" w:rsidRPr="0074253B">
                        <w:rPr>
                          <w:rFonts w:ascii="Gill Sans MT" w:hAnsi="Gill Sans MT" w:cs="Calibri"/>
                          <w:b/>
                          <w:bCs/>
                          <w:sz w:val="20"/>
                          <w:szCs w:val="20"/>
                        </w:rPr>
                        <w:t>poor organisation</w:t>
                      </w:r>
                      <w:r w:rsidR="000E4F92" w:rsidRPr="0074253B">
                        <w:rPr>
                          <w:rFonts w:ascii="Gill Sans MT" w:hAnsi="Gill Sans MT" w:cs="Calibri"/>
                          <w:sz w:val="20"/>
                          <w:szCs w:val="20"/>
                        </w:rPr>
                        <w:t xml:space="preserve"> (</w:t>
                      </w:r>
                      <w:r w:rsidR="00251565" w:rsidRPr="0074253B">
                        <w:rPr>
                          <w:rFonts w:ascii="Gill Sans MT" w:hAnsi="Gill Sans MT" w:cs="Calibri"/>
                          <w:sz w:val="20"/>
                          <w:szCs w:val="20"/>
                        </w:rPr>
                        <w:t>not checking the route or weather before the activity)</w:t>
                      </w:r>
                    </w:p>
                    <w:p w14:paraId="4EB35763" w14:textId="6EE4ACC1" w:rsidR="00F5165D" w:rsidRPr="0074253B" w:rsidRDefault="00F5165D" w:rsidP="00C44241">
                      <w:pPr>
                        <w:spacing w:line="240" w:lineRule="auto"/>
                        <w:rPr>
                          <w:rFonts w:ascii="Gill Sans MT" w:hAnsi="Gill Sans MT" w:cs="Calibri"/>
                          <w:sz w:val="20"/>
                          <w:szCs w:val="20"/>
                        </w:rPr>
                      </w:pPr>
                      <w:r w:rsidRPr="0074253B">
                        <w:rPr>
                          <w:rFonts w:ascii="Gill Sans MT" w:hAnsi="Gill Sans MT" w:cs="Calibri"/>
                          <w:b/>
                          <w:bCs/>
                          <w:sz w:val="20"/>
                          <w:szCs w:val="20"/>
                        </w:rPr>
                        <w:t>G</w:t>
                      </w:r>
                      <w:r w:rsidR="008914FC" w:rsidRPr="0074253B">
                        <w:rPr>
                          <w:rFonts w:ascii="Gill Sans MT" w:hAnsi="Gill Sans MT" w:cs="Calibri"/>
                          <w:b/>
                          <w:bCs/>
                          <w:sz w:val="20"/>
                          <w:szCs w:val="20"/>
                        </w:rPr>
                        <w:t>etting lost</w:t>
                      </w:r>
                      <w:r w:rsidR="008914FC" w:rsidRPr="0074253B">
                        <w:rPr>
                          <w:rFonts w:ascii="Gill Sans MT" w:hAnsi="Gill Sans MT" w:cs="Calibri"/>
                          <w:sz w:val="20"/>
                          <w:szCs w:val="20"/>
                        </w:rPr>
                        <w:t xml:space="preserve"> (</w:t>
                      </w:r>
                      <w:r w:rsidR="00E91697" w:rsidRPr="0074253B">
                        <w:rPr>
                          <w:rFonts w:ascii="Gill Sans MT" w:hAnsi="Gill Sans MT" w:cs="Calibri"/>
                          <w:sz w:val="20"/>
                          <w:szCs w:val="20"/>
                        </w:rPr>
                        <w:t>being organised by having a map or knowing directions)</w:t>
                      </w:r>
                    </w:p>
                    <w:p w14:paraId="6DFC0AF3" w14:textId="6B83B5EE" w:rsidR="00F5165D" w:rsidRPr="0074253B" w:rsidRDefault="00F5165D" w:rsidP="00C44241">
                      <w:pPr>
                        <w:spacing w:line="240" w:lineRule="auto"/>
                        <w:rPr>
                          <w:rFonts w:ascii="Gill Sans MT" w:hAnsi="Gill Sans MT" w:cs="Calibri"/>
                          <w:sz w:val="20"/>
                          <w:szCs w:val="20"/>
                        </w:rPr>
                      </w:pPr>
                      <w:r w:rsidRPr="0074253B">
                        <w:rPr>
                          <w:rFonts w:ascii="Gill Sans MT" w:hAnsi="Gill Sans MT" w:cs="Calibri"/>
                          <w:b/>
                          <w:bCs/>
                          <w:sz w:val="20"/>
                          <w:szCs w:val="20"/>
                        </w:rPr>
                        <w:t>A</w:t>
                      </w:r>
                      <w:r w:rsidR="00E91697" w:rsidRPr="0074253B">
                        <w:rPr>
                          <w:rFonts w:ascii="Gill Sans MT" w:hAnsi="Gill Sans MT" w:cs="Calibri"/>
                          <w:b/>
                          <w:bCs/>
                          <w:sz w:val="20"/>
                          <w:szCs w:val="20"/>
                        </w:rPr>
                        <w:t>nimals</w:t>
                      </w:r>
                      <w:r w:rsidR="00E91697" w:rsidRPr="0074253B">
                        <w:rPr>
                          <w:rFonts w:ascii="Gill Sans MT" w:hAnsi="Gill Sans MT" w:cs="Calibri"/>
                          <w:sz w:val="20"/>
                          <w:szCs w:val="20"/>
                        </w:rPr>
                        <w:t xml:space="preserve"> (</w:t>
                      </w:r>
                      <w:r w:rsidR="00A3168A" w:rsidRPr="0074253B">
                        <w:rPr>
                          <w:rFonts w:ascii="Gill Sans MT" w:hAnsi="Gill Sans MT" w:cs="Calibri"/>
                          <w:sz w:val="20"/>
                          <w:szCs w:val="20"/>
                        </w:rPr>
                        <w:t xml:space="preserve">being aware of animals </w:t>
                      </w:r>
                      <w:r w:rsidR="009B42FC" w:rsidRPr="0074253B">
                        <w:rPr>
                          <w:rFonts w:ascii="Gill Sans MT" w:hAnsi="Gill Sans MT" w:cs="Calibri"/>
                          <w:sz w:val="20"/>
                          <w:szCs w:val="20"/>
                        </w:rPr>
                        <w:t>encountered)</w:t>
                      </w:r>
                    </w:p>
                    <w:p w14:paraId="2EFB402D" w14:textId="1A60F432" w:rsidR="00352D80" w:rsidRPr="0074253B" w:rsidRDefault="00F5165D" w:rsidP="00C44241">
                      <w:pPr>
                        <w:spacing w:line="240" w:lineRule="auto"/>
                        <w:rPr>
                          <w:rFonts w:ascii="Gill Sans MT" w:hAnsi="Gill Sans MT" w:cs="Calibri"/>
                          <w:sz w:val="20"/>
                          <w:szCs w:val="20"/>
                        </w:rPr>
                      </w:pPr>
                      <w:r w:rsidRPr="0074253B">
                        <w:rPr>
                          <w:rFonts w:ascii="Gill Sans MT" w:hAnsi="Gill Sans MT" w:cs="Calibri"/>
                          <w:b/>
                          <w:bCs/>
                          <w:sz w:val="20"/>
                          <w:szCs w:val="20"/>
                        </w:rPr>
                        <w:t>I</w:t>
                      </w:r>
                      <w:r w:rsidR="009B42FC" w:rsidRPr="0074253B">
                        <w:rPr>
                          <w:rFonts w:ascii="Gill Sans MT" w:hAnsi="Gill Sans MT" w:cs="Calibri"/>
                          <w:b/>
                          <w:bCs/>
                          <w:sz w:val="20"/>
                          <w:szCs w:val="20"/>
                        </w:rPr>
                        <w:t>nsects</w:t>
                      </w:r>
                      <w:r w:rsidR="009B42FC" w:rsidRPr="0074253B">
                        <w:rPr>
                          <w:rFonts w:ascii="Gill Sans MT" w:hAnsi="Gill Sans MT" w:cs="Calibri"/>
                          <w:sz w:val="20"/>
                          <w:szCs w:val="20"/>
                        </w:rPr>
                        <w:t xml:space="preserve"> (</w:t>
                      </w:r>
                      <w:r w:rsidR="00036E85" w:rsidRPr="0074253B">
                        <w:rPr>
                          <w:rFonts w:ascii="Gill Sans MT" w:hAnsi="Gill Sans MT" w:cs="Calibri"/>
                          <w:sz w:val="20"/>
                          <w:szCs w:val="20"/>
                        </w:rPr>
                        <w:t>being prepared for bites with suitable first aid packs)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tbl>
      <w:tblPr>
        <w:tblStyle w:val="TableGrid"/>
        <w:tblpPr w:leftFromText="180" w:rightFromText="180" w:vertAnchor="page" w:horzAnchor="margin" w:tblpY="612"/>
        <w:tblW w:w="154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600" w:firstRow="0" w:lastRow="0" w:firstColumn="0" w:lastColumn="0" w:noHBand="1" w:noVBand="1"/>
      </w:tblPr>
      <w:tblGrid>
        <w:gridCol w:w="1775"/>
        <w:gridCol w:w="3895"/>
        <w:gridCol w:w="536"/>
        <w:gridCol w:w="3859"/>
        <w:gridCol w:w="2131"/>
        <w:gridCol w:w="1774"/>
        <w:gridCol w:w="1437"/>
      </w:tblGrid>
      <w:tr w:rsidR="00EF419F" w:rsidRPr="0074253B" w14:paraId="716744DC" w14:textId="77777777" w:rsidTr="00140622">
        <w:trPr>
          <w:trHeight w:val="660"/>
        </w:trPr>
        <w:tc>
          <w:tcPr>
            <w:tcW w:w="1775" w:type="dxa"/>
            <w:shd w:val="clear" w:color="auto" w:fill="215E99" w:themeFill="text2" w:themeFillTint="BF"/>
            <w:vAlign w:val="center"/>
          </w:tcPr>
          <w:p w14:paraId="58369068" w14:textId="2E97A666" w:rsidR="00EF419F" w:rsidRPr="0074253B" w:rsidRDefault="00822159" w:rsidP="00EF419F">
            <w:pPr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</w:pPr>
            <w:r w:rsidRPr="0074253B"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  <w:t>SUBJECT:</w:t>
            </w:r>
          </w:p>
        </w:tc>
        <w:tc>
          <w:tcPr>
            <w:tcW w:w="3895" w:type="dxa"/>
            <w:shd w:val="clear" w:color="auto" w:fill="215E99" w:themeFill="text2" w:themeFillTint="BF"/>
            <w:vAlign w:val="center"/>
          </w:tcPr>
          <w:p w14:paraId="404ECA56" w14:textId="1809F441" w:rsidR="00EF419F" w:rsidRPr="0074253B" w:rsidRDefault="00CF039B" w:rsidP="00EF419F">
            <w:pPr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</w:pPr>
            <w:r w:rsidRPr="0074253B">
              <w:rPr>
                <w:rFonts w:ascii="Gill Sans MT" w:hAnsi="Gill Sans MT"/>
                <w:b/>
                <w:bCs/>
                <w:color w:val="FFFFFF" w:themeColor="background1"/>
              </w:rPr>
              <w:t>Cambridge National Sports Studies</w:t>
            </w:r>
          </w:p>
        </w:tc>
        <w:tc>
          <w:tcPr>
            <w:tcW w:w="536" w:type="dxa"/>
            <w:shd w:val="clear" w:color="auto" w:fill="215E99" w:themeFill="text2" w:themeFillTint="BF"/>
            <w:vAlign w:val="center"/>
          </w:tcPr>
          <w:p w14:paraId="29B515F1" w14:textId="27B8FB9A" w:rsidR="00EF419F" w:rsidRPr="0074253B" w:rsidRDefault="00EF419F" w:rsidP="00EF419F">
            <w:pPr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</w:pPr>
          </w:p>
        </w:tc>
        <w:tc>
          <w:tcPr>
            <w:tcW w:w="3859" w:type="dxa"/>
            <w:shd w:val="clear" w:color="auto" w:fill="215E99" w:themeFill="text2" w:themeFillTint="BF"/>
            <w:vAlign w:val="center"/>
          </w:tcPr>
          <w:p w14:paraId="23178A15" w14:textId="488C56C4" w:rsidR="00EF419F" w:rsidRPr="0074253B" w:rsidRDefault="00EF419F" w:rsidP="00EF419F">
            <w:pPr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</w:pPr>
          </w:p>
        </w:tc>
        <w:tc>
          <w:tcPr>
            <w:tcW w:w="2131" w:type="dxa"/>
            <w:shd w:val="clear" w:color="auto" w:fill="215E99" w:themeFill="text2" w:themeFillTint="BF"/>
            <w:vAlign w:val="center"/>
          </w:tcPr>
          <w:p w14:paraId="5918FEB3" w14:textId="6569F467" w:rsidR="00EF419F" w:rsidRPr="0074253B" w:rsidRDefault="00822159" w:rsidP="00EF419F">
            <w:pPr>
              <w:jc w:val="right"/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</w:pPr>
            <w:r w:rsidRPr="0074253B"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  <w:t>YEAR:</w:t>
            </w:r>
          </w:p>
        </w:tc>
        <w:tc>
          <w:tcPr>
            <w:tcW w:w="1774" w:type="dxa"/>
            <w:shd w:val="clear" w:color="auto" w:fill="215E99" w:themeFill="text2" w:themeFillTint="BF"/>
            <w:vAlign w:val="center"/>
          </w:tcPr>
          <w:p w14:paraId="2EF00646" w14:textId="08880679" w:rsidR="00EF419F" w:rsidRPr="0074253B" w:rsidRDefault="009476EE" w:rsidP="00EF419F">
            <w:pPr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</w:pPr>
            <w:r w:rsidRPr="0074253B"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  <w:t>10</w:t>
            </w:r>
          </w:p>
        </w:tc>
        <w:tc>
          <w:tcPr>
            <w:tcW w:w="1437" w:type="dxa"/>
            <w:vMerge w:val="restart"/>
            <w:vAlign w:val="center"/>
          </w:tcPr>
          <w:p w14:paraId="492D7ED3" w14:textId="77777777" w:rsidR="00EF419F" w:rsidRPr="0074253B" w:rsidRDefault="00EF419F" w:rsidP="00EF419F">
            <w:pPr>
              <w:jc w:val="center"/>
              <w:rPr>
                <w:rFonts w:ascii="Gill Sans MT" w:hAnsi="Gill Sans MT"/>
                <w:sz w:val="32"/>
                <w:szCs w:val="32"/>
              </w:rPr>
            </w:pPr>
            <w:r w:rsidRPr="0074253B">
              <w:rPr>
                <w:rFonts w:ascii="Gill Sans MT" w:hAnsi="Gill Sans MT"/>
                <w:noProof/>
              </w:rPr>
              <w:drawing>
                <wp:anchor distT="0" distB="0" distL="114300" distR="114300" simplePos="0" relativeHeight="251658241" behindDoc="1" locked="0" layoutInCell="1" allowOverlap="1" wp14:anchorId="5F8018E9" wp14:editId="50489103">
                  <wp:simplePos x="0" y="0"/>
                  <wp:positionH relativeFrom="column">
                    <wp:posOffset>74930</wp:posOffset>
                  </wp:positionH>
                  <wp:positionV relativeFrom="page">
                    <wp:posOffset>23495</wp:posOffset>
                  </wp:positionV>
                  <wp:extent cx="709295" cy="775970"/>
                  <wp:effectExtent l="57150" t="57150" r="109855" b="119380"/>
                  <wp:wrapNone/>
                  <wp:docPr id="1116877932" name="Picture 3" descr="A lion with a shield and blue ribbon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2457575" name="Picture 3" descr="A lion with a shield and blue ribbon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9295" cy="775970"/>
                          </a:xfrm>
                          <a:prstGeom prst="rect">
                            <a:avLst/>
                          </a:prstGeom>
                          <a:ln w="1905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outerShdw blurRad="50800" dist="38100" dir="2700000" algn="t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EF419F" w:rsidRPr="0074253B" w14:paraId="6A6E6EA2" w14:textId="77777777" w:rsidTr="00140622">
        <w:trPr>
          <w:trHeight w:val="759"/>
        </w:trPr>
        <w:tc>
          <w:tcPr>
            <w:tcW w:w="1775" w:type="dxa"/>
            <w:shd w:val="clear" w:color="auto" w:fill="215E99" w:themeFill="text2" w:themeFillTint="BF"/>
            <w:vAlign w:val="center"/>
          </w:tcPr>
          <w:p w14:paraId="21C98E74" w14:textId="680295A6" w:rsidR="00EF419F" w:rsidRPr="0074253B" w:rsidRDefault="00822159" w:rsidP="00EF419F">
            <w:pPr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</w:pPr>
            <w:r w:rsidRPr="0074253B"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  <w:t>TOPIC:</w:t>
            </w:r>
          </w:p>
        </w:tc>
        <w:tc>
          <w:tcPr>
            <w:tcW w:w="3895" w:type="dxa"/>
            <w:shd w:val="clear" w:color="auto" w:fill="215E99" w:themeFill="text2" w:themeFillTint="BF"/>
            <w:vAlign w:val="center"/>
          </w:tcPr>
          <w:p w14:paraId="4C6ACC96" w14:textId="08F8809B" w:rsidR="00EF419F" w:rsidRPr="0074253B" w:rsidRDefault="009476EE" w:rsidP="00EF419F">
            <w:pPr>
              <w:rPr>
                <w:rFonts w:ascii="Gill Sans MT" w:hAnsi="Gill Sans MT"/>
                <w:b/>
                <w:bCs/>
                <w:color w:val="FFFFFF" w:themeColor="background1"/>
              </w:rPr>
            </w:pPr>
            <w:r w:rsidRPr="0074253B">
              <w:rPr>
                <w:rFonts w:ascii="Gill Sans MT" w:hAnsi="Gill Sans MT"/>
                <w:b/>
                <w:bCs/>
                <w:color w:val="FFFFFF" w:themeColor="background1"/>
              </w:rPr>
              <w:t xml:space="preserve">Increasing </w:t>
            </w:r>
            <w:r w:rsidR="00140622" w:rsidRPr="0074253B">
              <w:rPr>
                <w:rFonts w:ascii="Gill Sans MT" w:hAnsi="Gill Sans MT"/>
                <w:b/>
                <w:bCs/>
                <w:color w:val="FFFFFF" w:themeColor="background1"/>
              </w:rPr>
              <w:t xml:space="preserve">awareness of outdoor and adventurous </w:t>
            </w:r>
            <w:r w:rsidR="000F4B34" w:rsidRPr="0074253B">
              <w:rPr>
                <w:rFonts w:ascii="Gill Sans MT" w:hAnsi="Gill Sans MT"/>
                <w:b/>
                <w:bCs/>
                <w:color w:val="FFFFFF" w:themeColor="background1"/>
              </w:rPr>
              <w:t>activities</w:t>
            </w:r>
          </w:p>
        </w:tc>
        <w:tc>
          <w:tcPr>
            <w:tcW w:w="536" w:type="dxa"/>
            <w:shd w:val="clear" w:color="auto" w:fill="215E99" w:themeFill="text2" w:themeFillTint="BF"/>
            <w:vAlign w:val="center"/>
          </w:tcPr>
          <w:p w14:paraId="3837652B" w14:textId="77777777" w:rsidR="00EF419F" w:rsidRPr="0074253B" w:rsidRDefault="00EF419F" w:rsidP="00EF419F">
            <w:pPr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</w:pPr>
          </w:p>
        </w:tc>
        <w:tc>
          <w:tcPr>
            <w:tcW w:w="3859" w:type="dxa"/>
            <w:shd w:val="clear" w:color="auto" w:fill="215E99" w:themeFill="text2" w:themeFillTint="BF"/>
            <w:vAlign w:val="center"/>
          </w:tcPr>
          <w:p w14:paraId="4030F1D2" w14:textId="77777777" w:rsidR="00EF419F" w:rsidRPr="0074253B" w:rsidRDefault="00EF419F" w:rsidP="00EF419F">
            <w:pPr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</w:pPr>
          </w:p>
        </w:tc>
        <w:tc>
          <w:tcPr>
            <w:tcW w:w="2131" w:type="dxa"/>
            <w:shd w:val="clear" w:color="auto" w:fill="215E99" w:themeFill="text2" w:themeFillTint="BF"/>
            <w:vAlign w:val="center"/>
          </w:tcPr>
          <w:p w14:paraId="30B9DEE8" w14:textId="2436C3AD" w:rsidR="00EF419F" w:rsidRPr="0074253B" w:rsidRDefault="00822159" w:rsidP="00EF419F">
            <w:pPr>
              <w:jc w:val="right"/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</w:pPr>
            <w:r w:rsidRPr="0074253B"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  <w:t>SEMESTER:</w:t>
            </w:r>
          </w:p>
        </w:tc>
        <w:tc>
          <w:tcPr>
            <w:tcW w:w="1774" w:type="dxa"/>
            <w:shd w:val="clear" w:color="auto" w:fill="215E99" w:themeFill="text2" w:themeFillTint="BF"/>
            <w:vAlign w:val="center"/>
          </w:tcPr>
          <w:p w14:paraId="65A9270C" w14:textId="5E964F09" w:rsidR="00EF419F" w:rsidRPr="0074253B" w:rsidRDefault="00400291" w:rsidP="00EF419F">
            <w:pPr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</w:pPr>
            <w:r w:rsidRPr="0074253B"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  <w:t>2</w:t>
            </w:r>
          </w:p>
        </w:tc>
        <w:tc>
          <w:tcPr>
            <w:tcW w:w="1437" w:type="dxa"/>
            <w:vMerge/>
          </w:tcPr>
          <w:p w14:paraId="254BDD1D" w14:textId="77777777" w:rsidR="00EF419F" w:rsidRPr="0074253B" w:rsidRDefault="00EF419F" w:rsidP="00EF419F">
            <w:pPr>
              <w:rPr>
                <w:rFonts w:ascii="Gill Sans MT" w:hAnsi="Gill Sans MT"/>
                <w:b/>
                <w:bCs/>
                <w:sz w:val="32"/>
                <w:szCs w:val="32"/>
              </w:rPr>
            </w:pPr>
          </w:p>
        </w:tc>
      </w:tr>
    </w:tbl>
    <w:p w14:paraId="3E9C1076" w14:textId="230E56E1" w:rsidR="00C21A2D" w:rsidRPr="0074253B" w:rsidRDefault="00C21A2D" w:rsidP="00A4540F">
      <w:pPr>
        <w:spacing w:after="0" w:line="240" w:lineRule="auto"/>
        <w:rPr>
          <w:rFonts w:ascii="Gill Sans MT" w:hAnsi="Gill Sans MT"/>
        </w:rPr>
      </w:pPr>
    </w:p>
    <w:p w14:paraId="4F993CAF" w14:textId="54052A56" w:rsidR="004F3830" w:rsidRPr="0074253B" w:rsidRDefault="004F3830" w:rsidP="004F3830">
      <w:pPr>
        <w:spacing w:after="0" w:line="240" w:lineRule="auto"/>
        <w:contextualSpacing/>
        <w:rPr>
          <w:rFonts w:ascii="Gill Sans MT" w:hAnsi="Gill Sans MT"/>
          <w:sz w:val="16"/>
          <w:szCs w:val="16"/>
        </w:rPr>
      </w:pPr>
    </w:p>
    <w:tbl>
      <w:tblPr>
        <w:tblStyle w:val="TableGrid"/>
        <w:tblpPr w:leftFromText="180" w:rightFromText="180" w:vertAnchor="page" w:horzAnchor="margin" w:tblpY="612"/>
        <w:tblW w:w="154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600" w:firstRow="0" w:lastRow="0" w:firstColumn="0" w:lastColumn="0" w:noHBand="1" w:noVBand="1"/>
      </w:tblPr>
      <w:tblGrid>
        <w:gridCol w:w="1775"/>
        <w:gridCol w:w="4179"/>
        <w:gridCol w:w="252"/>
        <w:gridCol w:w="3859"/>
        <w:gridCol w:w="2131"/>
        <w:gridCol w:w="1774"/>
        <w:gridCol w:w="1437"/>
      </w:tblGrid>
      <w:tr w:rsidR="00EF419F" w:rsidRPr="0074253B" w14:paraId="77DCAC64" w14:textId="77777777" w:rsidTr="00067DF6">
        <w:trPr>
          <w:trHeight w:val="660"/>
        </w:trPr>
        <w:tc>
          <w:tcPr>
            <w:tcW w:w="1775" w:type="dxa"/>
            <w:shd w:val="clear" w:color="auto" w:fill="215E99" w:themeFill="text2" w:themeFillTint="BF"/>
            <w:vAlign w:val="center"/>
          </w:tcPr>
          <w:p w14:paraId="44B9D9A5" w14:textId="7580FE23" w:rsidR="00EF419F" w:rsidRPr="0074253B" w:rsidRDefault="00822159" w:rsidP="00EF419F">
            <w:pPr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</w:pPr>
            <w:bookmarkStart w:id="0" w:name="_Hlk200112790"/>
            <w:r w:rsidRPr="0074253B"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  <w:t>SUBJECT:</w:t>
            </w:r>
          </w:p>
        </w:tc>
        <w:tc>
          <w:tcPr>
            <w:tcW w:w="4179" w:type="dxa"/>
            <w:shd w:val="clear" w:color="auto" w:fill="215E99" w:themeFill="text2" w:themeFillTint="BF"/>
            <w:vAlign w:val="center"/>
          </w:tcPr>
          <w:p w14:paraId="28DF6124" w14:textId="1AC396AD" w:rsidR="00EF419F" w:rsidRPr="0074253B" w:rsidRDefault="00067DF6" w:rsidP="00EF419F">
            <w:pPr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</w:pPr>
            <w:r w:rsidRPr="0074253B">
              <w:rPr>
                <w:rFonts w:ascii="Gill Sans MT" w:hAnsi="Gill Sans MT"/>
                <w:b/>
                <w:bCs/>
                <w:color w:val="FFFFFF" w:themeColor="background1"/>
              </w:rPr>
              <w:t>Cambridge National Sports Studies</w:t>
            </w:r>
          </w:p>
        </w:tc>
        <w:tc>
          <w:tcPr>
            <w:tcW w:w="252" w:type="dxa"/>
            <w:shd w:val="clear" w:color="auto" w:fill="215E99" w:themeFill="text2" w:themeFillTint="BF"/>
            <w:vAlign w:val="center"/>
          </w:tcPr>
          <w:p w14:paraId="1C9E5F86" w14:textId="77777777" w:rsidR="00EF419F" w:rsidRPr="0074253B" w:rsidRDefault="00EF419F" w:rsidP="00EF419F">
            <w:pPr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</w:pPr>
          </w:p>
        </w:tc>
        <w:tc>
          <w:tcPr>
            <w:tcW w:w="3859" w:type="dxa"/>
            <w:shd w:val="clear" w:color="auto" w:fill="215E99" w:themeFill="text2" w:themeFillTint="BF"/>
            <w:vAlign w:val="center"/>
          </w:tcPr>
          <w:p w14:paraId="02C34910" w14:textId="6EBE8D0D" w:rsidR="00EF419F" w:rsidRPr="0074253B" w:rsidRDefault="00EF419F" w:rsidP="00EF419F">
            <w:pPr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</w:pPr>
          </w:p>
        </w:tc>
        <w:tc>
          <w:tcPr>
            <w:tcW w:w="2131" w:type="dxa"/>
            <w:shd w:val="clear" w:color="auto" w:fill="215E99" w:themeFill="text2" w:themeFillTint="BF"/>
            <w:vAlign w:val="center"/>
          </w:tcPr>
          <w:p w14:paraId="18D692D4" w14:textId="6B10987C" w:rsidR="00EF419F" w:rsidRPr="0074253B" w:rsidRDefault="00822159" w:rsidP="00EF419F">
            <w:pPr>
              <w:jc w:val="right"/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</w:pPr>
            <w:r w:rsidRPr="0074253B"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  <w:t>YEAR:</w:t>
            </w:r>
          </w:p>
        </w:tc>
        <w:tc>
          <w:tcPr>
            <w:tcW w:w="1774" w:type="dxa"/>
            <w:shd w:val="clear" w:color="auto" w:fill="215E99" w:themeFill="text2" w:themeFillTint="BF"/>
            <w:vAlign w:val="center"/>
          </w:tcPr>
          <w:p w14:paraId="7ACB8257" w14:textId="6ED9BE56" w:rsidR="00EF419F" w:rsidRPr="0074253B" w:rsidRDefault="00067DF6" w:rsidP="00EF419F">
            <w:pPr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</w:pPr>
            <w:r w:rsidRPr="0074253B"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  <w:t>10</w:t>
            </w:r>
          </w:p>
        </w:tc>
        <w:tc>
          <w:tcPr>
            <w:tcW w:w="1437" w:type="dxa"/>
            <w:vMerge w:val="restart"/>
            <w:vAlign w:val="center"/>
          </w:tcPr>
          <w:p w14:paraId="6C5444B4" w14:textId="77777777" w:rsidR="00EF419F" w:rsidRPr="0074253B" w:rsidRDefault="00EF419F" w:rsidP="00EF419F">
            <w:pPr>
              <w:jc w:val="center"/>
              <w:rPr>
                <w:rFonts w:ascii="Gill Sans MT" w:hAnsi="Gill Sans MT"/>
                <w:sz w:val="32"/>
                <w:szCs w:val="32"/>
              </w:rPr>
            </w:pPr>
            <w:r w:rsidRPr="0074253B">
              <w:rPr>
                <w:rFonts w:ascii="Gill Sans MT" w:hAnsi="Gill Sans MT"/>
                <w:noProof/>
              </w:rPr>
              <w:drawing>
                <wp:anchor distT="0" distB="0" distL="114300" distR="114300" simplePos="0" relativeHeight="251658243" behindDoc="1" locked="0" layoutInCell="1" allowOverlap="1" wp14:anchorId="1A73EF9C" wp14:editId="6CBBF276">
                  <wp:simplePos x="0" y="0"/>
                  <wp:positionH relativeFrom="column">
                    <wp:posOffset>74930</wp:posOffset>
                  </wp:positionH>
                  <wp:positionV relativeFrom="page">
                    <wp:posOffset>23495</wp:posOffset>
                  </wp:positionV>
                  <wp:extent cx="709295" cy="775970"/>
                  <wp:effectExtent l="57150" t="57150" r="109855" b="119380"/>
                  <wp:wrapNone/>
                  <wp:docPr id="350719340" name="Picture 3" descr="A lion with a shield and blue ribbon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2457575" name="Picture 3" descr="A lion with a shield and blue ribbon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9295" cy="775970"/>
                          </a:xfrm>
                          <a:prstGeom prst="rect">
                            <a:avLst/>
                          </a:prstGeom>
                          <a:ln w="1905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outerShdw blurRad="50800" dist="38100" dir="2700000" algn="t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EF419F" w:rsidRPr="0074253B" w14:paraId="4268CB21" w14:textId="77777777" w:rsidTr="00067DF6">
        <w:trPr>
          <w:trHeight w:val="635"/>
        </w:trPr>
        <w:tc>
          <w:tcPr>
            <w:tcW w:w="1775" w:type="dxa"/>
            <w:shd w:val="clear" w:color="auto" w:fill="215E99" w:themeFill="text2" w:themeFillTint="BF"/>
            <w:vAlign w:val="center"/>
          </w:tcPr>
          <w:p w14:paraId="67CE7408" w14:textId="7E83DF0E" w:rsidR="00EF419F" w:rsidRPr="0074253B" w:rsidRDefault="00822159" w:rsidP="00EF419F">
            <w:pPr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</w:pPr>
            <w:r w:rsidRPr="0074253B"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  <w:t>TOPIC:</w:t>
            </w:r>
          </w:p>
        </w:tc>
        <w:tc>
          <w:tcPr>
            <w:tcW w:w="4179" w:type="dxa"/>
            <w:shd w:val="clear" w:color="auto" w:fill="215E99" w:themeFill="text2" w:themeFillTint="BF"/>
            <w:vAlign w:val="center"/>
          </w:tcPr>
          <w:p w14:paraId="764652E9" w14:textId="05A9FACF" w:rsidR="00EF419F" w:rsidRPr="0074253B" w:rsidRDefault="00067DF6" w:rsidP="00EF419F">
            <w:pPr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</w:pPr>
            <w:r w:rsidRPr="0074253B">
              <w:rPr>
                <w:rFonts w:ascii="Gill Sans MT" w:hAnsi="Gill Sans MT"/>
                <w:b/>
                <w:bCs/>
                <w:color w:val="FFFFFF" w:themeColor="background1"/>
              </w:rPr>
              <w:t>Increasing awareness of outdoor and adventurous activities</w:t>
            </w:r>
            <w:r w:rsidR="008B4498" w:rsidRPr="0074253B">
              <w:rPr>
                <w:rFonts w:ascii="Gill Sans MT" w:hAnsi="Gill Sans MT"/>
                <w:b/>
                <w:bCs/>
                <w:color w:val="FFFFFF" w:themeColor="background1"/>
              </w:rPr>
              <w:t xml:space="preserve"> (Task </w:t>
            </w:r>
            <w:r w:rsidR="002A70C4" w:rsidRPr="0074253B">
              <w:rPr>
                <w:rFonts w:ascii="Gill Sans MT" w:hAnsi="Gill Sans MT"/>
                <w:b/>
                <w:bCs/>
                <w:color w:val="FFFFFF" w:themeColor="background1"/>
              </w:rPr>
              <w:t>3</w:t>
            </w:r>
            <w:r w:rsidR="008B4498" w:rsidRPr="0074253B">
              <w:rPr>
                <w:rFonts w:ascii="Gill Sans MT" w:hAnsi="Gill Sans MT"/>
                <w:b/>
                <w:bCs/>
                <w:color w:val="FFFFFF" w:themeColor="background1"/>
              </w:rPr>
              <w:t>)</w:t>
            </w:r>
          </w:p>
        </w:tc>
        <w:tc>
          <w:tcPr>
            <w:tcW w:w="252" w:type="dxa"/>
            <w:shd w:val="clear" w:color="auto" w:fill="215E99" w:themeFill="text2" w:themeFillTint="BF"/>
            <w:vAlign w:val="center"/>
          </w:tcPr>
          <w:p w14:paraId="02E7A617" w14:textId="77777777" w:rsidR="00EF419F" w:rsidRPr="0074253B" w:rsidRDefault="00EF419F" w:rsidP="00EF419F">
            <w:pPr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</w:pPr>
          </w:p>
        </w:tc>
        <w:tc>
          <w:tcPr>
            <w:tcW w:w="3859" w:type="dxa"/>
            <w:shd w:val="clear" w:color="auto" w:fill="215E99" w:themeFill="text2" w:themeFillTint="BF"/>
            <w:vAlign w:val="center"/>
          </w:tcPr>
          <w:p w14:paraId="0BDB7422" w14:textId="0BDE6E9A" w:rsidR="00EF419F" w:rsidRPr="0074253B" w:rsidRDefault="00EF419F" w:rsidP="00EF419F">
            <w:pPr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</w:pPr>
          </w:p>
        </w:tc>
        <w:tc>
          <w:tcPr>
            <w:tcW w:w="2131" w:type="dxa"/>
            <w:shd w:val="clear" w:color="auto" w:fill="215E99" w:themeFill="text2" w:themeFillTint="BF"/>
            <w:vAlign w:val="center"/>
          </w:tcPr>
          <w:p w14:paraId="7D030388" w14:textId="6DC817FC" w:rsidR="00EF419F" w:rsidRPr="0074253B" w:rsidRDefault="00822159" w:rsidP="00EF419F">
            <w:pPr>
              <w:jc w:val="right"/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</w:pPr>
            <w:r w:rsidRPr="0074253B"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  <w:t>SEMESTER:</w:t>
            </w:r>
          </w:p>
        </w:tc>
        <w:tc>
          <w:tcPr>
            <w:tcW w:w="1774" w:type="dxa"/>
            <w:shd w:val="clear" w:color="auto" w:fill="215E99" w:themeFill="text2" w:themeFillTint="BF"/>
            <w:vAlign w:val="center"/>
          </w:tcPr>
          <w:p w14:paraId="77AB7EAA" w14:textId="7EC7B975" w:rsidR="00EF419F" w:rsidRPr="0074253B" w:rsidRDefault="00AC5429" w:rsidP="00EF419F">
            <w:pPr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</w:pPr>
            <w:r w:rsidRPr="0074253B"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  <w:t>2</w:t>
            </w:r>
          </w:p>
        </w:tc>
        <w:tc>
          <w:tcPr>
            <w:tcW w:w="1437" w:type="dxa"/>
            <w:vMerge/>
          </w:tcPr>
          <w:p w14:paraId="09274403" w14:textId="77777777" w:rsidR="00EF419F" w:rsidRPr="0074253B" w:rsidRDefault="00EF419F" w:rsidP="00EF419F">
            <w:pPr>
              <w:rPr>
                <w:rFonts w:ascii="Gill Sans MT" w:hAnsi="Gill Sans MT"/>
                <w:b/>
                <w:bCs/>
                <w:sz w:val="32"/>
                <w:szCs w:val="32"/>
              </w:rPr>
            </w:pPr>
          </w:p>
        </w:tc>
      </w:tr>
    </w:tbl>
    <w:bookmarkEnd w:id="0"/>
    <w:p w14:paraId="48C52E97" w14:textId="3B810C27" w:rsidR="004F3830" w:rsidRPr="0074253B" w:rsidRDefault="002B03E6" w:rsidP="00E403E8">
      <w:pPr>
        <w:spacing w:after="0" w:line="240" w:lineRule="auto"/>
        <w:rPr>
          <w:rFonts w:ascii="Gill Sans MT" w:hAnsi="Gill Sans MT"/>
          <w:sz w:val="2"/>
          <w:szCs w:val="2"/>
        </w:rPr>
      </w:pPr>
      <w:r w:rsidRPr="0074253B">
        <w:rPr>
          <w:rFonts w:ascii="Gill Sans MT" w:hAnsi="Gill Sans MT"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58246" behindDoc="0" locked="0" layoutInCell="1" allowOverlap="1" wp14:anchorId="09430422" wp14:editId="597458F4">
                <wp:simplePos x="0" y="0"/>
                <wp:positionH relativeFrom="margin">
                  <wp:posOffset>3765550</wp:posOffset>
                </wp:positionH>
                <wp:positionV relativeFrom="paragraph">
                  <wp:posOffset>483235</wp:posOffset>
                </wp:positionV>
                <wp:extent cx="5990590" cy="2622550"/>
                <wp:effectExtent l="0" t="0" r="10160" b="25400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90590" cy="2622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03922B" w14:textId="4B225226" w:rsidR="002B04B8" w:rsidRPr="0074253B" w:rsidRDefault="00320CDA" w:rsidP="00836707">
                            <w:pPr>
                              <w:spacing w:line="240" w:lineRule="auto"/>
                              <w:jc w:val="center"/>
                              <w:rPr>
                                <w:rFonts w:ascii="Gill Sans MT" w:hAnsi="Gill Sans MT" w:cs="Calibri"/>
                                <w:sz w:val="20"/>
                                <w:szCs w:val="20"/>
                              </w:rPr>
                            </w:pPr>
                            <w:r w:rsidRPr="0074253B">
                              <w:rPr>
                                <w:rFonts w:ascii="Gill Sans MT" w:hAnsi="Gill Sans MT" w:cs="Calibri"/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 xml:space="preserve">Example </w:t>
                            </w:r>
                            <w:r w:rsidR="002B04B8" w:rsidRPr="0074253B">
                              <w:rPr>
                                <w:rFonts w:ascii="Gill Sans MT" w:hAnsi="Gill Sans MT" w:cs="Calibri"/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>Risk Assessment: Kayaking</w:t>
                            </w:r>
                          </w:p>
                          <w:p w14:paraId="760B6963" w14:textId="77777777" w:rsidR="002B04B8" w:rsidRPr="0074253B" w:rsidRDefault="002B04B8" w:rsidP="00836707">
                            <w:pPr>
                              <w:spacing w:line="240" w:lineRule="auto"/>
                              <w:rPr>
                                <w:rFonts w:ascii="Gill Sans MT" w:hAnsi="Gill Sans MT" w:cs="Calibri"/>
                                <w:sz w:val="20"/>
                                <w:szCs w:val="20"/>
                              </w:rPr>
                            </w:pPr>
                            <w:r w:rsidRPr="0074253B">
                              <w:rPr>
                                <w:rFonts w:ascii="Gill Sans MT" w:hAnsi="Gill Sans MT" w:cs="Calibri"/>
                                <w:sz w:val="20"/>
                                <w:szCs w:val="20"/>
                                <w:u w:val="single"/>
                              </w:rPr>
                              <w:t>Personnel</w:t>
                            </w:r>
                            <w:r w:rsidRPr="0074253B">
                              <w:rPr>
                                <w:rFonts w:ascii="Gill Sans MT" w:hAnsi="Gill Sans MT" w:cs="Calibri"/>
                                <w:sz w:val="20"/>
                                <w:szCs w:val="20"/>
                              </w:rPr>
                              <w:t xml:space="preserve"> – Leaders will need a range of qualifications before taking a group by themselves.</w:t>
                            </w:r>
                          </w:p>
                          <w:p w14:paraId="2ED6FF37" w14:textId="77777777" w:rsidR="002B04B8" w:rsidRPr="0074253B" w:rsidRDefault="002B04B8" w:rsidP="00836707">
                            <w:pPr>
                              <w:spacing w:line="240" w:lineRule="auto"/>
                              <w:rPr>
                                <w:rFonts w:ascii="Gill Sans MT" w:hAnsi="Gill Sans MT" w:cs="Calibri"/>
                                <w:sz w:val="20"/>
                                <w:szCs w:val="20"/>
                              </w:rPr>
                            </w:pPr>
                            <w:r w:rsidRPr="0074253B">
                              <w:rPr>
                                <w:rFonts w:ascii="Gill Sans MT" w:hAnsi="Gill Sans MT" w:cs="Calibri"/>
                                <w:sz w:val="20"/>
                                <w:szCs w:val="20"/>
                                <w:u w:val="single"/>
                              </w:rPr>
                              <w:t>Unstable terrain</w:t>
                            </w:r>
                            <w:r w:rsidRPr="0074253B">
                              <w:rPr>
                                <w:rFonts w:ascii="Gill Sans MT" w:hAnsi="Gill Sans MT" w:cs="Calibri"/>
                                <w:sz w:val="20"/>
                                <w:szCs w:val="20"/>
                              </w:rPr>
                              <w:t xml:space="preserve"> – is the water choppy? Is the current too strong?</w:t>
                            </w:r>
                          </w:p>
                          <w:p w14:paraId="36A44840" w14:textId="6D42737B" w:rsidR="004C5DED" w:rsidRPr="0074253B" w:rsidRDefault="002B04B8" w:rsidP="00836707">
                            <w:pPr>
                              <w:spacing w:line="240" w:lineRule="auto"/>
                              <w:rPr>
                                <w:rFonts w:ascii="Gill Sans MT" w:hAnsi="Gill Sans MT" w:cs="Calibri"/>
                                <w:sz w:val="20"/>
                                <w:szCs w:val="20"/>
                              </w:rPr>
                            </w:pPr>
                            <w:r w:rsidRPr="0074253B">
                              <w:rPr>
                                <w:rFonts w:ascii="Gill Sans MT" w:hAnsi="Gill Sans MT" w:cs="Calibri"/>
                                <w:sz w:val="20"/>
                                <w:szCs w:val="20"/>
                                <w:u w:val="single"/>
                              </w:rPr>
                              <w:t>Inappropriate equipment</w:t>
                            </w:r>
                            <w:r w:rsidRPr="0074253B">
                              <w:rPr>
                                <w:rFonts w:ascii="Gill Sans MT" w:hAnsi="Gill Sans MT" w:cs="Calibri"/>
                                <w:sz w:val="20"/>
                                <w:szCs w:val="20"/>
                              </w:rPr>
                              <w:t xml:space="preserve"> – Equipment is checked by providers to ensure there is nothing damaged and safe to be used</w:t>
                            </w:r>
                            <w:r w:rsidR="00295A82" w:rsidRPr="0074253B">
                              <w:rPr>
                                <w:rFonts w:ascii="Gill Sans MT" w:hAnsi="Gill Sans MT" w:cs="Calibri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22E03783" w14:textId="1F907044" w:rsidR="00944E42" w:rsidRPr="0074253B" w:rsidRDefault="00944E42" w:rsidP="00836707">
                            <w:pPr>
                              <w:spacing w:line="240" w:lineRule="auto"/>
                              <w:rPr>
                                <w:rFonts w:ascii="Gill Sans MT" w:hAnsi="Gill Sans MT" w:cs="Calibri"/>
                                <w:sz w:val="20"/>
                                <w:szCs w:val="20"/>
                              </w:rPr>
                            </w:pPr>
                            <w:r w:rsidRPr="0074253B">
                              <w:rPr>
                                <w:rFonts w:ascii="Gill Sans MT" w:hAnsi="Gill Sans MT" w:cs="Calibri"/>
                                <w:sz w:val="20"/>
                                <w:szCs w:val="20"/>
                                <w:u w:val="single"/>
                              </w:rPr>
                              <w:t>Unforeseen weather</w:t>
                            </w:r>
                            <w:r w:rsidRPr="0074253B">
                              <w:rPr>
                                <w:rFonts w:ascii="Gill Sans MT" w:hAnsi="Gill Sans MT" w:cs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F45665" w:rsidRPr="0074253B">
                              <w:rPr>
                                <w:rFonts w:ascii="Gill Sans MT" w:hAnsi="Gill Sans MT" w:cs="Calibri"/>
                                <w:sz w:val="20"/>
                                <w:szCs w:val="20"/>
                              </w:rPr>
                              <w:t>–</w:t>
                            </w:r>
                            <w:r w:rsidRPr="0074253B">
                              <w:rPr>
                                <w:rFonts w:ascii="Gill Sans MT" w:hAnsi="Gill Sans MT" w:cs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F45665" w:rsidRPr="0074253B">
                              <w:rPr>
                                <w:rFonts w:ascii="Gill Sans MT" w:hAnsi="Gill Sans MT" w:cs="Calibri"/>
                                <w:sz w:val="20"/>
                                <w:szCs w:val="20"/>
                              </w:rPr>
                              <w:t>being prepared for the worst weather</w:t>
                            </w:r>
                            <w:r w:rsidR="00F12730" w:rsidRPr="0074253B">
                              <w:rPr>
                                <w:rFonts w:ascii="Gill Sans MT" w:hAnsi="Gill Sans MT" w:cs="Calibri"/>
                                <w:sz w:val="20"/>
                                <w:szCs w:val="20"/>
                              </w:rPr>
                              <w:t xml:space="preserve"> (hot or cold)</w:t>
                            </w:r>
                            <w:r w:rsidR="00C66D08" w:rsidRPr="0074253B">
                              <w:rPr>
                                <w:rFonts w:ascii="Gill Sans MT" w:hAnsi="Gill Sans MT" w:cs="Calibri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3BBE1346" w14:textId="71B2CDF0" w:rsidR="00836707" w:rsidRPr="0074253B" w:rsidRDefault="00667318" w:rsidP="00836707">
                            <w:pPr>
                              <w:spacing w:line="240" w:lineRule="auto"/>
                              <w:rPr>
                                <w:rFonts w:ascii="Gill Sans MT" w:hAnsi="Gill Sans MT" w:cs="Calibri"/>
                                <w:sz w:val="20"/>
                                <w:szCs w:val="20"/>
                              </w:rPr>
                            </w:pPr>
                            <w:r w:rsidRPr="0074253B">
                              <w:rPr>
                                <w:rFonts w:ascii="Gill Sans MT" w:hAnsi="Gill Sans MT" w:cs="Calibri"/>
                                <w:sz w:val="20"/>
                                <w:szCs w:val="20"/>
                                <w:u w:val="single"/>
                              </w:rPr>
                              <w:t>Poor organisation</w:t>
                            </w:r>
                            <w:r w:rsidRPr="0074253B">
                              <w:rPr>
                                <w:rFonts w:ascii="Gill Sans MT" w:hAnsi="Gill Sans MT" w:cs="Calibri"/>
                                <w:sz w:val="20"/>
                                <w:szCs w:val="20"/>
                              </w:rPr>
                              <w:t xml:space="preserve"> – checking in with leaders to make sure everything is set and they are ready for our arrival.</w:t>
                            </w:r>
                          </w:p>
                          <w:p w14:paraId="7629ADAA" w14:textId="7CF5312D" w:rsidR="00667318" w:rsidRPr="0074253B" w:rsidRDefault="00F5448D" w:rsidP="00836707">
                            <w:pPr>
                              <w:spacing w:line="240" w:lineRule="auto"/>
                              <w:rPr>
                                <w:rFonts w:ascii="Gill Sans MT" w:hAnsi="Gill Sans MT" w:cs="Calibri"/>
                                <w:sz w:val="20"/>
                                <w:szCs w:val="20"/>
                              </w:rPr>
                            </w:pPr>
                            <w:r w:rsidRPr="0074253B">
                              <w:rPr>
                                <w:rFonts w:ascii="Gill Sans MT" w:hAnsi="Gill Sans MT" w:cs="Calibri"/>
                                <w:sz w:val="20"/>
                                <w:szCs w:val="20"/>
                                <w:u w:val="single"/>
                              </w:rPr>
                              <w:t>Getting lost</w:t>
                            </w:r>
                            <w:r w:rsidRPr="0074253B">
                              <w:rPr>
                                <w:rFonts w:ascii="Gill Sans MT" w:hAnsi="Gill Sans MT" w:cs="Calibri"/>
                                <w:sz w:val="20"/>
                                <w:szCs w:val="20"/>
                              </w:rPr>
                              <w:t xml:space="preserve"> – knowing the directions to the destination and checking for any traffic </w:t>
                            </w:r>
                            <w:r w:rsidR="0017382C" w:rsidRPr="0074253B">
                              <w:rPr>
                                <w:rFonts w:ascii="Gill Sans MT" w:hAnsi="Gill Sans MT" w:cs="Calibri"/>
                                <w:sz w:val="20"/>
                                <w:szCs w:val="20"/>
                              </w:rPr>
                              <w:t>along the route.</w:t>
                            </w:r>
                          </w:p>
                          <w:p w14:paraId="4DECB6FA" w14:textId="40CE78AF" w:rsidR="002B03E6" w:rsidRPr="0074253B" w:rsidRDefault="003E089E" w:rsidP="00836707">
                            <w:pPr>
                              <w:spacing w:line="240" w:lineRule="auto"/>
                              <w:rPr>
                                <w:rFonts w:ascii="Gill Sans MT" w:hAnsi="Gill Sans MT" w:cs="Calibri"/>
                                <w:sz w:val="20"/>
                                <w:szCs w:val="20"/>
                              </w:rPr>
                            </w:pPr>
                            <w:r w:rsidRPr="0074253B">
                              <w:rPr>
                                <w:rFonts w:ascii="Gill Sans MT" w:hAnsi="Gill Sans MT" w:cs="Calibri"/>
                                <w:sz w:val="20"/>
                                <w:szCs w:val="20"/>
                                <w:u w:val="single"/>
                              </w:rPr>
                              <w:t>Animals</w:t>
                            </w:r>
                            <w:r w:rsidRPr="0074253B">
                              <w:rPr>
                                <w:rFonts w:ascii="Gill Sans MT" w:hAnsi="Gill Sans MT" w:cs="Calibri"/>
                                <w:sz w:val="20"/>
                                <w:szCs w:val="20"/>
                              </w:rPr>
                              <w:t xml:space="preserve"> – Are </w:t>
                            </w:r>
                            <w:r w:rsidR="00FC6DBC" w:rsidRPr="0074253B">
                              <w:rPr>
                                <w:rFonts w:ascii="Gill Sans MT" w:hAnsi="Gill Sans MT" w:cs="Calibri"/>
                                <w:sz w:val="20"/>
                                <w:szCs w:val="20"/>
                              </w:rPr>
                              <w:t>you likely to come across any animals on the lake</w:t>
                            </w:r>
                            <w:r w:rsidR="008C72DA" w:rsidRPr="0074253B">
                              <w:rPr>
                                <w:rFonts w:ascii="Gill Sans MT" w:hAnsi="Gill Sans MT" w:cs="Calibri"/>
                                <w:sz w:val="20"/>
                                <w:szCs w:val="20"/>
                              </w:rPr>
                              <w:t>?  Leaders will explain how to act around them.</w:t>
                            </w:r>
                          </w:p>
                          <w:p w14:paraId="1E420E45" w14:textId="34498F18" w:rsidR="008C72DA" w:rsidRPr="0074253B" w:rsidRDefault="008C72DA" w:rsidP="00836707">
                            <w:pPr>
                              <w:spacing w:line="240" w:lineRule="auto"/>
                              <w:rPr>
                                <w:rFonts w:ascii="Gill Sans MT" w:hAnsi="Gill Sans MT" w:cs="Calibri"/>
                                <w:sz w:val="20"/>
                                <w:szCs w:val="20"/>
                              </w:rPr>
                            </w:pPr>
                            <w:r w:rsidRPr="0074253B">
                              <w:rPr>
                                <w:rFonts w:ascii="Gill Sans MT" w:hAnsi="Gill Sans MT" w:cs="Calibri"/>
                                <w:sz w:val="20"/>
                                <w:szCs w:val="20"/>
                                <w:u w:val="single"/>
                              </w:rPr>
                              <w:t>Insects</w:t>
                            </w:r>
                            <w:r w:rsidRPr="0074253B">
                              <w:rPr>
                                <w:rFonts w:ascii="Gill Sans MT" w:hAnsi="Gill Sans MT" w:cs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6C6925" w:rsidRPr="0074253B">
                              <w:rPr>
                                <w:rFonts w:ascii="Gill Sans MT" w:hAnsi="Gill Sans MT" w:cs="Calibri"/>
                                <w:sz w:val="20"/>
                                <w:szCs w:val="20"/>
                              </w:rPr>
                              <w:t>–</w:t>
                            </w:r>
                            <w:r w:rsidRPr="0074253B">
                              <w:rPr>
                                <w:rFonts w:ascii="Gill Sans MT" w:hAnsi="Gill Sans MT" w:cs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6C6925" w:rsidRPr="0074253B">
                              <w:rPr>
                                <w:rFonts w:ascii="Gill Sans MT" w:hAnsi="Gill Sans MT" w:cs="Calibri"/>
                                <w:sz w:val="20"/>
                                <w:szCs w:val="20"/>
                              </w:rPr>
                              <w:t xml:space="preserve">first aid kit to include insect repellent. An EpiPen </w:t>
                            </w:r>
                            <w:r w:rsidR="00140B6F" w:rsidRPr="0074253B">
                              <w:rPr>
                                <w:rFonts w:ascii="Gill Sans MT" w:hAnsi="Gill Sans MT" w:cs="Calibri"/>
                                <w:sz w:val="20"/>
                                <w:szCs w:val="20"/>
                              </w:rPr>
                              <w:t xml:space="preserve">available </w:t>
                            </w:r>
                            <w:r w:rsidR="006C6925" w:rsidRPr="0074253B">
                              <w:rPr>
                                <w:rFonts w:ascii="Gill Sans MT" w:hAnsi="Gill Sans MT" w:cs="Calibri"/>
                                <w:sz w:val="20"/>
                                <w:szCs w:val="20"/>
                              </w:rPr>
                              <w:t xml:space="preserve">if </w:t>
                            </w:r>
                            <w:r w:rsidR="00140B6F" w:rsidRPr="0074253B">
                              <w:rPr>
                                <w:rFonts w:ascii="Gill Sans MT" w:hAnsi="Gill Sans MT" w:cs="Calibri"/>
                                <w:sz w:val="20"/>
                                <w:szCs w:val="20"/>
                              </w:rPr>
                              <w:t>someone is</w:t>
                            </w:r>
                            <w:r w:rsidR="006C6925" w:rsidRPr="0074253B">
                              <w:rPr>
                                <w:rFonts w:ascii="Gill Sans MT" w:hAnsi="Gill Sans MT" w:cs="Calibri"/>
                                <w:sz w:val="20"/>
                                <w:szCs w:val="20"/>
                              </w:rPr>
                              <w:t xml:space="preserve"> stung/ha</w:t>
                            </w:r>
                            <w:r w:rsidR="00140B6F" w:rsidRPr="0074253B">
                              <w:rPr>
                                <w:rFonts w:ascii="Gill Sans MT" w:hAnsi="Gill Sans MT" w:cs="Calibri"/>
                                <w:sz w:val="20"/>
                                <w:szCs w:val="20"/>
                              </w:rPr>
                              <w:t>s an</w:t>
                            </w:r>
                            <w:r w:rsidR="006C6925" w:rsidRPr="0074253B">
                              <w:rPr>
                                <w:rFonts w:ascii="Gill Sans MT" w:hAnsi="Gill Sans MT" w:cs="Calibri"/>
                                <w:sz w:val="20"/>
                                <w:szCs w:val="20"/>
                              </w:rPr>
                              <w:t xml:space="preserve"> allergic reaction</w:t>
                            </w:r>
                            <w:r w:rsidR="00140B6F" w:rsidRPr="0074253B">
                              <w:rPr>
                                <w:rFonts w:ascii="Gill Sans MT" w:hAnsi="Gill Sans MT" w:cs="Calibri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430422" id="_x0000_s1028" type="#_x0000_t202" style="position:absolute;margin-left:296.5pt;margin-top:38.05pt;width:471.7pt;height:206.5pt;z-index:25165824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">
                <v:textbox>
                  <w:txbxContent>
                    <w:p w14:paraId="7A03922B" w14:textId="4B225226" w:rsidR="002B04B8" w:rsidRPr="0074253B" w:rsidRDefault="00320CDA" w:rsidP="00836707">
                      <w:pPr>
                        <w:spacing w:line="240" w:lineRule="auto"/>
                        <w:jc w:val="center"/>
                        <w:rPr>
                          <w:rFonts w:ascii="Gill Sans MT" w:hAnsi="Gill Sans MT" w:cs="Calibri"/>
                          <w:sz w:val="20"/>
                          <w:szCs w:val="20"/>
                        </w:rPr>
                      </w:pPr>
                      <w:r w:rsidRPr="0074253B">
                        <w:rPr>
                          <w:rFonts w:ascii="Gill Sans MT" w:hAnsi="Gill Sans MT" w:cs="Calibri"/>
                          <w:b/>
                          <w:bCs/>
                          <w:sz w:val="20"/>
                          <w:szCs w:val="20"/>
                          <w:u w:val="single"/>
                        </w:rPr>
                        <w:t xml:space="preserve">Example </w:t>
                      </w:r>
                      <w:r w:rsidR="002B04B8" w:rsidRPr="0074253B">
                        <w:rPr>
                          <w:rFonts w:ascii="Gill Sans MT" w:hAnsi="Gill Sans MT" w:cs="Calibri"/>
                          <w:b/>
                          <w:bCs/>
                          <w:sz w:val="20"/>
                          <w:szCs w:val="20"/>
                          <w:u w:val="single"/>
                        </w:rPr>
                        <w:t>Risk Assessment: Kayaking</w:t>
                      </w:r>
                    </w:p>
                    <w:p w14:paraId="760B6963" w14:textId="77777777" w:rsidR="002B04B8" w:rsidRPr="0074253B" w:rsidRDefault="002B04B8" w:rsidP="00836707">
                      <w:pPr>
                        <w:spacing w:line="240" w:lineRule="auto"/>
                        <w:rPr>
                          <w:rFonts w:ascii="Gill Sans MT" w:hAnsi="Gill Sans MT" w:cs="Calibri"/>
                          <w:sz w:val="20"/>
                          <w:szCs w:val="20"/>
                        </w:rPr>
                      </w:pPr>
                      <w:r w:rsidRPr="0074253B">
                        <w:rPr>
                          <w:rFonts w:ascii="Gill Sans MT" w:hAnsi="Gill Sans MT" w:cs="Calibri"/>
                          <w:sz w:val="20"/>
                          <w:szCs w:val="20"/>
                          <w:u w:val="single"/>
                        </w:rPr>
                        <w:t>Personnel</w:t>
                      </w:r>
                      <w:r w:rsidRPr="0074253B">
                        <w:rPr>
                          <w:rFonts w:ascii="Gill Sans MT" w:hAnsi="Gill Sans MT" w:cs="Calibri"/>
                          <w:sz w:val="20"/>
                          <w:szCs w:val="20"/>
                        </w:rPr>
                        <w:t xml:space="preserve"> – Leaders will need a range of qualifications before taking a group by themselves.</w:t>
                      </w:r>
                    </w:p>
                    <w:p w14:paraId="2ED6FF37" w14:textId="77777777" w:rsidR="002B04B8" w:rsidRPr="0074253B" w:rsidRDefault="002B04B8" w:rsidP="00836707">
                      <w:pPr>
                        <w:spacing w:line="240" w:lineRule="auto"/>
                        <w:rPr>
                          <w:rFonts w:ascii="Gill Sans MT" w:hAnsi="Gill Sans MT" w:cs="Calibri"/>
                          <w:sz w:val="20"/>
                          <w:szCs w:val="20"/>
                        </w:rPr>
                      </w:pPr>
                      <w:r w:rsidRPr="0074253B">
                        <w:rPr>
                          <w:rFonts w:ascii="Gill Sans MT" w:hAnsi="Gill Sans MT" w:cs="Calibri"/>
                          <w:sz w:val="20"/>
                          <w:szCs w:val="20"/>
                          <w:u w:val="single"/>
                        </w:rPr>
                        <w:t>Unstable terrain</w:t>
                      </w:r>
                      <w:r w:rsidRPr="0074253B">
                        <w:rPr>
                          <w:rFonts w:ascii="Gill Sans MT" w:hAnsi="Gill Sans MT" w:cs="Calibri"/>
                          <w:sz w:val="20"/>
                          <w:szCs w:val="20"/>
                        </w:rPr>
                        <w:t xml:space="preserve"> – is the water choppy? Is the current too strong?</w:t>
                      </w:r>
                    </w:p>
                    <w:p w14:paraId="36A44840" w14:textId="6D42737B" w:rsidR="004C5DED" w:rsidRPr="0074253B" w:rsidRDefault="002B04B8" w:rsidP="00836707">
                      <w:pPr>
                        <w:spacing w:line="240" w:lineRule="auto"/>
                        <w:rPr>
                          <w:rFonts w:ascii="Gill Sans MT" w:hAnsi="Gill Sans MT" w:cs="Calibri"/>
                          <w:sz w:val="20"/>
                          <w:szCs w:val="20"/>
                        </w:rPr>
                      </w:pPr>
                      <w:r w:rsidRPr="0074253B">
                        <w:rPr>
                          <w:rFonts w:ascii="Gill Sans MT" w:hAnsi="Gill Sans MT" w:cs="Calibri"/>
                          <w:sz w:val="20"/>
                          <w:szCs w:val="20"/>
                          <w:u w:val="single"/>
                        </w:rPr>
                        <w:t>Inappropriate equipment</w:t>
                      </w:r>
                      <w:r w:rsidRPr="0074253B">
                        <w:rPr>
                          <w:rFonts w:ascii="Gill Sans MT" w:hAnsi="Gill Sans MT" w:cs="Calibri"/>
                          <w:sz w:val="20"/>
                          <w:szCs w:val="20"/>
                        </w:rPr>
                        <w:t xml:space="preserve"> – Equipment is checked by providers to ensure there is nothing damaged and safe to be used</w:t>
                      </w:r>
                      <w:r w:rsidR="00295A82" w:rsidRPr="0074253B">
                        <w:rPr>
                          <w:rFonts w:ascii="Gill Sans MT" w:hAnsi="Gill Sans MT" w:cs="Calibri"/>
                          <w:sz w:val="20"/>
                          <w:szCs w:val="20"/>
                        </w:rPr>
                        <w:t>.</w:t>
                      </w:r>
                    </w:p>
                    <w:p w14:paraId="22E03783" w14:textId="1F907044" w:rsidR="00944E42" w:rsidRPr="0074253B" w:rsidRDefault="00944E42" w:rsidP="00836707">
                      <w:pPr>
                        <w:spacing w:line="240" w:lineRule="auto"/>
                        <w:rPr>
                          <w:rFonts w:ascii="Gill Sans MT" w:hAnsi="Gill Sans MT" w:cs="Calibri"/>
                          <w:sz w:val="20"/>
                          <w:szCs w:val="20"/>
                        </w:rPr>
                      </w:pPr>
                      <w:r w:rsidRPr="0074253B">
                        <w:rPr>
                          <w:rFonts w:ascii="Gill Sans MT" w:hAnsi="Gill Sans MT" w:cs="Calibri"/>
                          <w:sz w:val="20"/>
                          <w:szCs w:val="20"/>
                          <w:u w:val="single"/>
                        </w:rPr>
                        <w:t>Unforeseen weather</w:t>
                      </w:r>
                      <w:r w:rsidRPr="0074253B">
                        <w:rPr>
                          <w:rFonts w:ascii="Gill Sans MT" w:hAnsi="Gill Sans MT" w:cs="Calibri"/>
                          <w:sz w:val="20"/>
                          <w:szCs w:val="20"/>
                        </w:rPr>
                        <w:t xml:space="preserve"> </w:t>
                      </w:r>
                      <w:r w:rsidR="00F45665" w:rsidRPr="0074253B">
                        <w:rPr>
                          <w:rFonts w:ascii="Gill Sans MT" w:hAnsi="Gill Sans MT" w:cs="Calibri"/>
                          <w:sz w:val="20"/>
                          <w:szCs w:val="20"/>
                        </w:rPr>
                        <w:t>–</w:t>
                      </w:r>
                      <w:r w:rsidRPr="0074253B">
                        <w:rPr>
                          <w:rFonts w:ascii="Gill Sans MT" w:hAnsi="Gill Sans MT" w:cs="Calibri"/>
                          <w:sz w:val="20"/>
                          <w:szCs w:val="20"/>
                        </w:rPr>
                        <w:t xml:space="preserve"> </w:t>
                      </w:r>
                      <w:r w:rsidR="00F45665" w:rsidRPr="0074253B">
                        <w:rPr>
                          <w:rFonts w:ascii="Gill Sans MT" w:hAnsi="Gill Sans MT" w:cs="Calibri"/>
                          <w:sz w:val="20"/>
                          <w:szCs w:val="20"/>
                        </w:rPr>
                        <w:t>being prepared for the worst weather</w:t>
                      </w:r>
                      <w:r w:rsidR="00F12730" w:rsidRPr="0074253B">
                        <w:rPr>
                          <w:rFonts w:ascii="Gill Sans MT" w:hAnsi="Gill Sans MT" w:cs="Calibri"/>
                          <w:sz w:val="20"/>
                          <w:szCs w:val="20"/>
                        </w:rPr>
                        <w:t xml:space="preserve"> (hot or cold)</w:t>
                      </w:r>
                      <w:r w:rsidR="00C66D08" w:rsidRPr="0074253B">
                        <w:rPr>
                          <w:rFonts w:ascii="Gill Sans MT" w:hAnsi="Gill Sans MT" w:cs="Calibri"/>
                          <w:sz w:val="20"/>
                          <w:szCs w:val="20"/>
                        </w:rPr>
                        <w:t>.</w:t>
                      </w:r>
                    </w:p>
                    <w:p w14:paraId="3BBE1346" w14:textId="71B2CDF0" w:rsidR="00836707" w:rsidRPr="0074253B" w:rsidRDefault="00667318" w:rsidP="00836707">
                      <w:pPr>
                        <w:spacing w:line="240" w:lineRule="auto"/>
                        <w:rPr>
                          <w:rFonts w:ascii="Gill Sans MT" w:hAnsi="Gill Sans MT" w:cs="Calibri"/>
                          <w:sz w:val="20"/>
                          <w:szCs w:val="20"/>
                        </w:rPr>
                      </w:pPr>
                      <w:r w:rsidRPr="0074253B">
                        <w:rPr>
                          <w:rFonts w:ascii="Gill Sans MT" w:hAnsi="Gill Sans MT" w:cs="Calibri"/>
                          <w:sz w:val="20"/>
                          <w:szCs w:val="20"/>
                          <w:u w:val="single"/>
                        </w:rPr>
                        <w:t>Poor organisation</w:t>
                      </w:r>
                      <w:r w:rsidRPr="0074253B">
                        <w:rPr>
                          <w:rFonts w:ascii="Gill Sans MT" w:hAnsi="Gill Sans MT" w:cs="Calibri"/>
                          <w:sz w:val="20"/>
                          <w:szCs w:val="20"/>
                        </w:rPr>
                        <w:t xml:space="preserve"> – checking in with leaders to make sure everything is set and they are ready for our arrival.</w:t>
                      </w:r>
                    </w:p>
                    <w:p w14:paraId="7629ADAA" w14:textId="7CF5312D" w:rsidR="00667318" w:rsidRPr="0074253B" w:rsidRDefault="00F5448D" w:rsidP="00836707">
                      <w:pPr>
                        <w:spacing w:line="240" w:lineRule="auto"/>
                        <w:rPr>
                          <w:rFonts w:ascii="Gill Sans MT" w:hAnsi="Gill Sans MT" w:cs="Calibri"/>
                          <w:sz w:val="20"/>
                          <w:szCs w:val="20"/>
                        </w:rPr>
                      </w:pPr>
                      <w:r w:rsidRPr="0074253B">
                        <w:rPr>
                          <w:rFonts w:ascii="Gill Sans MT" w:hAnsi="Gill Sans MT" w:cs="Calibri"/>
                          <w:sz w:val="20"/>
                          <w:szCs w:val="20"/>
                          <w:u w:val="single"/>
                        </w:rPr>
                        <w:t>Getting lost</w:t>
                      </w:r>
                      <w:r w:rsidRPr="0074253B">
                        <w:rPr>
                          <w:rFonts w:ascii="Gill Sans MT" w:hAnsi="Gill Sans MT" w:cs="Calibri"/>
                          <w:sz w:val="20"/>
                          <w:szCs w:val="20"/>
                        </w:rPr>
                        <w:t xml:space="preserve"> – knowing the directions to the destination and checking for any traffic </w:t>
                      </w:r>
                      <w:r w:rsidR="0017382C" w:rsidRPr="0074253B">
                        <w:rPr>
                          <w:rFonts w:ascii="Gill Sans MT" w:hAnsi="Gill Sans MT" w:cs="Calibri"/>
                          <w:sz w:val="20"/>
                          <w:szCs w:val="20"/>
                        </w:rPr>
                        <w:t>along the route.</w:t>
                      </w:r>
                    </w:p>
                    <w:p w14:paraId="4DECB6FA" w14:textId="40CE78AF" w:rsidR="002B03E6" w:rsidRPr="0074253B" w:rsidRDefault="003E089E" w:rsidP="00836707">
                      <w:pPr>
                        <w:spacing w:line="240" w:lineRule="auto"/>
                        <w:rPr>
                          <w:rFonts w:ascii="Gill Sans MT" w:hAnsi="Gill Sans MT" w:cs="Calibri"/>
                          <w:sz w:val="20"/>
                          <w:szCs w:val="20"/>
                        </w:rPr>
                      </w:pPr>
                      <w:r w:rsidRPr="0074253B">
                        <w:rPr>
                          <w:rFonts w:ascii="Gill Sans MT" w:hAnsi="Gill Sans MT" w:cs="Calibri"/>
                          <w:sz w:val="20"/>
                          <w:szCs w:val="20"/>
                          <w:u w:val="single"/>
                        </w:rPr>
                        <w:t>Animals</w:t>
                      </w:r>
                      <w:r w:rsidRPr="0074253B">
                        <w:rPr>
                          <w:rFonts w:ascii="Gill Sans MT" w:hAnsi="Gill Sans MT" w:cs="Calibri"/>
                          <w:sz w:val="20"/>
                          <w:szCs w:val="20"/>
                        </w:rPr>
                        <w:t xml:space="preserve"> – Are </w:t>
                      </w:r>
                      <w:r w:rsidR="00FC6DBC" w:rsidRPr="0074253B">
                        <w:rPr>
                          <w:rFonts w:ascii="Gill Sans MT" w:hAnsi="Gill Sans MT" w:cs="Calibri"/>
                          <w:sz w:val="20"/>
                          <w:szCs w:val="20"/>
                        </w:rPr>
                        <w:t>you likely to come across any animals on the lake</w:t>
                      </w:r>
                      <w:r w:rsidR="008C72DA" w:rsidRPr="0074253B">
                        <w:rPr>
                          <w:rFonts w:ascii="Gill Sans MT" w:hAnsi="Gill Sans MT" w:cs="Calibri"/>
                          <w:sz w:val="20"/>
                          <w:szCs w:val="20"/>
                        </w:rPr>
                        <w:t>?  Leaders will explain how to act around them.</w:t>
                      </w:r>
                    </w:p>
                    <w:p w14:paraId="1E420E45" w14:textId="34498F18" w:rsidR="008C72DA" w:rsidRPr="0074253B" w:rsidRDefault="008C72DA" w:rsidP="00836707">
                      <w:pPr>
                        <w:spacing w:line="240" w:lineRule="auto"/>
                        <w:rPr>
                          <w:rFonts w:ascii="Gill Sans MT" w:hAnsi="Gill Sans MT" w:cs="Calibri"/>
                          <w:sz w:val="20"/>
                          <w:szCs w:val="20"/>
                        </w:rPr>
                      </w:pPr>
                      <w:r w:rsidRPr="0074253B">
                        <w:rPr>
                          <w:rFonts w:ascii="Gill Sans MT" w:hAnsi="Gill Sans MT" w:cs="Calibri"/>
                          <w:sz w:val="20"/>
                          <w:szCs w:val="20"/>
                          <w:u w:val="single"/>
                        </w:rPr>
                        <w:t>Insects</w:t>
                      </w:r>
                      <w:r w:rsidRPr="0074253B">
                        <w:rPr>
                          <w:rFonts w:ascii="Gill Sans MT" w:hAnsi="Gill Sans MT" w:cs="Calibri"/>
                          <w:sz w:val="20"/>
                          <w:szCs w:val="20"/>
                        </w:rPr>
                        <w:t xml:space="preserve"> </w:t>
                      </w:r>
                      <w:r w:rsidR="006C6925" w:rsidRPr="0074253B">
                        <w:rPr>
                          <w:rFonts w:ascii="Gill Sans MT" w:hAnsi="Gill Sans MT" w:cs="Calibri"/>
                          <w:sz w:val="20"/>
                          <w:szCs w:val="20"/>
                        </w:rPr>
                        <w:t>–</w:t>
                      </w:r>
                      <w:r w:rsidRPr="0074253B">
                        <w:rPr>
                          <w:rFonts w:ascii="Gill Sans MT" w:hAnsi="Gill Sans MT" w:cs="Calibri"/>
                          <w:sz w:val="20"/>
                          <w:szCs w:val="20"/>
                        </w:rPr>
                        <w:t xml:space="preserve"> </w:t>
                      </w:r>
                      <w:r w:rsidR="006C6925" w:rsidRPr="0074253B">
                        <w:rPr>
                          <w:rFonts w:ascii="Gill Sans MT" w:hAnsi="Gill Sans MT" w:cs="Calibri"/>
                          <w:sz w:val="20"/>
                          <w:szCs w:val="20"/>
                        </w:rPr>
                        <w:t xml:space="preserve">first aid kit to include insect repellent. An EpiPen </w:t>
                      </w:r>
                      <w:r w:rsidR="00140B6F" w:rsidRPr="0074253B">
                        <w:rPr>
                          <w:rFonts w:ascii="Gill Sans MT" w:hAnsi="Gill Sans MT" w:cs="Calibri"/>
                          <w:sz w:val="20"/>
                          <w:szCs w:val="20"/>
                        </w:rPr>
                        <w:t xml:space="preserve">available </w:t>
                      </w:r>
                      <w:r w:rsidR="006C6925" w:rsidRPr="0074253B">
                        <w:rPr>
                          <w:rFonts w:ascii="Gill Sans MT" w:hAnsi="Gill Sans MT" w:cs="Calibri"/>
                          <w:sz w:val="20"/>
                          <w:szCs w:val="20"/>
                        </w:rPr>
                        <w:t xml:space="preserve">if </w:t>
                      </w:r>
                      <w:r w:rsidR="00140B6F" w:rsidRPr="0074253B">
                        <w:rPr>
                          <w:rFonts w:ascii="Gill Sans MT" w:hAnsi="Gill Sans MT" w:cs="Calibri"/>
                          <w:sz w:val="20"/>
                          <w:szCs w:val="20"/>
                        </w:rPr>
                        <w:t>someone is</w:t>
                      </w:r>
                      <w:r w:rsidR="006C6925" w:rsidRPr="0074253B">
                        <w:rPr>
                          <w:rFonts w:ascii="Gill Sans MT" w:hAnsi="Gill Sans MT" w:cs="Calibri"/>
                          <w:sz w:val="20"/>
                          <w:szCs w:val="20"/>
                        </w:rPr>
                        <w:t xml:space="preserve"> stung/ha</w:t>
                      </w:r>
                      <w:r w:rsidR="00140B6F" w:rsidRPr="0074253B">
                        <w:rPr>
                          <w:rFonts w:ascii="Gill Sans MT" w:hAnsi="Gill Sans MT" w:cs="Calibri"/>
                          <w:sz w:val="20"/>
                          <w:szCs w:val="20"/>
                        </w:rPr>
                        <w:t>s an</w:t>
                      </w:r>
                      <w:r w:rsidR="006C6925" w:rsidRPr="0074253B">
                        <w:rPr>
                          <w:rFonts w:ascii="Gill Sans MT" w:hAnsi="Gill Sans MT" w:cs="Calibri"/>
                          <w:sz w:val="20"/>
                          <w:szCs w:val="20"/>
                        </w:rPr>
                        <w:t xml:space="preserve"> allergic reaction</w:t>
                      </w:r>
                      <w:r w:rsidR="00140B6F" w:rsidRPr="0074253B">
                        <w:rPr>
                          <w:rFonts w:ascii="Gill Sans MT" w:hAnsi="Gill Sans MT" w:cs="Calibri"/>
                          <w:sz w:val="20"/>
                          <w:szCs w:val="20"/>
                        </w:rPr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4F3830" w:rsidRPr="0074253B" w:rsidSect="009644EA">
      <w:pgSz w:w="16838" w:h="11906" w:orient="landscape"/>
      <w:pgMar w:top="568" w:right="720" w:bottom="720" w:left="720" w:header="284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F2ECEB" w14:textId="77777777" w:rsidR="0079467D" w:rsidRDefault="0079467D" w:rsidP="002D2A1E">
      <w:pPr>
        <w:spacing w:after="0" w:line="240" w:lineRule="auto"/>
      </w:pPr>
      <w:r>
        <w:separator/>
      </w:r>
    </w:p>
  </w:endnote>
  <w:endnote w:type="continuationSeparator" w:id="0">
    <w:p w14:paraId="52D8B50F" w14:textId="77777777" w:rsidR="0079467D" w:rsidRDefault="0079467D" w:rsidP="002D2A1E">
      <w:pPr>
        <w:spacing w:after="0" w:line="240" w:lineRule="auto"/>
      </w:pPr>
      <w:r>
        <w:continuationSeparator/>
      </w:r>
    </w:p>
  </w:endnote>
  <w:endnote w:type="continuationNotice" w:id="1">
    <w:p w14:paraId="408FEBE2" w14:textId="77777777" w:rsidR="0079467D" w:rsidRDefault="0079467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DF0273" w14:textId="77777777" w:rsidR="0079467D" w:rsidRDefault="0079467D" w:rsidP="002D2A1E">
      <w:pPr>
        <w:spacing w:after="0" w:line="240" w:lineRule="auto"/>
      </w:pPr>
      <w:r>
        <w:separator/>
      </w:r>
    </w:p>
  </w:footnote>
  <w:footnote w:type="continuationSeparator" w:id="0">
    <w:p w14:paraId="21AD8E11" w14:textId="77777777" w:rsidR="0079467D" w:rsidRDefault="0079467D" w:rsidP="002D2A1E">
      <w:pPr>
        <w:spacing w:after="0" w:line="240" w:lineRule="auto"/>
      </w:pPr>
      <w:r>
        <w:continuationSeparator/>
      </w:r>
    </w:p>
  </w:footnote>
  <w:footnote w:type="continuationNotice" w:id="1">
    <w:p w14:paraId="3C688832" w14:textId="77777777" w:rsidR="0079467D" w:rsidRDefault="0079467D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7E5678"/>
    <w:multiLevelType w:val="hybridMultilevel"/>
    <w:tmpl w:val="F8BCEB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1C3FAB"/>
    <w:multiLevelType w:val="hybridMultilevel"/>
    <w:tmpl w:val="5F04B268"/>
    <w:lvl w:ilvl="0" w:tplc="8938A592">
      <w:numFmt w:val="bullet"/>
      <w:lvlText w:val="-"/>
      <w:lvlJc w:val="left"/>
      <w:pPr>
        <w:ind w:left="720" w:hanging="360"/>
      </w:pPr>
      <w:rPr>
        <w:rFonts w:ascii="Gill Sans MT" w:eastAsiaTheme="minorHAnsi" w:hAnsi="Gill Sans MT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226CCB"/>
    <w:multiLevelType w:val="hybridMultilevel"/>
    <w:tmpl w:val="F9B6463A"/>
    <w:lvl w:ilvl="0" w:tplc="B00C2F24">
      <w:start w:val="3"/>
      <w:numFmt w:val="bullet"/>
      <w:lvlText w:val="-"/>
      <w:lvlJc w:val="left"/>
      <w:pPr>
        <w:ind w:left="720" w:hanging="360"/>
      </w:pPr>
      <w:rPr>
        <w:rFonts w:ascii="Gill Sans MT" w:eastAsiaTheme="minorHAnsi" w:hAnsi="Gill Sans MT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443767"/>
    <w:multiLevelType w:val="hybridMultilevel"/>
    <w:tmpl w:val="371442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98062E"/>
    <w:multiLevelType w:val="hybridMultilevel"/>
    <w:tmpl w:val="9A262DF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0C377C"/>
    <w:multiLevelType w:val="multilevel"/>
    <w:tmpl w:val="9D8227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9B77841"/>
    <w:multiLevelType w:val="hybridMultilevel"/>
    <w:tmpl w:val="3BAA70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110FB1"/>
    <w:multiLevelType w:val="hybridMultilevel"/>
    <w:tmpl w:val="6DDAAD2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4B1AD8"/>
    <w:multiLevelType w:val="hybridMultilevel"/>
    <w:tmpl w:val="2C44936A"/>
    <w:lvl w:ilvl="0" w:tplc="F820A074">
      <w:start w:val="3"/>
      <w:numFmt w:val="bullet"/>
      <w:lvlText w:val="-"/>
      <w:lvlJc w:val="left"/>
      <w:pPr>
        <w:ind w:left="720" w:hanging="360"/>
      </w:pPr>
      <w:rPr>
        <w:rFonts w:ascii="Gill Sans MT" w:eastAsiaTheme="minorHAnsi" w:hAnsi="Gill Sans MT" w:cstheme="minorBidi" w:hint="default"/>
        <w:b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1961056">
    <w:abstractNumId w:val="5"/>
  </w:num>
  <w:num w:numId="2" w16cid:durableId="2026704972">
    <w:abstractNumId w:val="7"/>
  </w:num>
  <w:num w:numId="3" w16cid:durableId="629479096">
    <w:abstractNumId w:val="4"/>
  </w:num>
  <w:num w:numId="4" w16cid:durableId="471143653">
    <w:abstractNumId w:val="3"/>
  </w:num>
  <w:num w:numId="5" w16cid:durableId="1402171056">
    <w:abstractNumId w:val="0"/>
  </w:num>
  <w:num w:numId="6" w16cid:durableId="1242056890">
    <w:abstractNumId w:val="6"/>
  </w:num>
  <w:num w:numId="7" w16cid:durableId="1068305126">
    <w:abstractNumId w:val="1"/>
  </w:num>
  <w:num w:numId="8" w16cid:durableId="78067503">
    <w:abstractNumId w:val="2"/>
  </w:num>
  <w:num w:numId="9" w16cid:durableId="100728848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4F9"/>
    <w:rsid w:val="000022BA"/>
    <w:rsid w:val="0000517D"/>
    <w:rsid w:val="000067E2"/>
    <w:rsid w:val="00014BEF"/>
    <w:rsid w:val="00024B34"/>
    <w:rsid w:val="00030D6A"/>
    <w:rsid w:val="00031814"/>
    <w:rsid w:val="00033FC7"/>
    <w:rsid w:val="00036E85"/>
    <w:rsid w:val="000431AB"/>
    <w:rsid w:val="000478C4"/>
    <w:rsid w:val="00050A4D"/>
    <w:rsid w:val="0005460C"/>
    <w:rsid w:val="00067DF6"/>
    <w:rsid w:val="00072684"/>
    <w:rsid w:val="000845C4"/>
    <w:rsid w:val="00095D69"/>
    <w:rsid w:val="000A320D"/>
    <w:rsid w:val="000B1479"/>
    <w:rsid w:val="000B53E1"/>
    <w:rsid w:val="000C3601"/>
    <w:rsid w:val="000C5B13"/>
    <w:rsid w:val="000D6B25"/>
    <w:rsid w:val="000E32E8"/>
    <w:rsid w:val="000E4F92"/>
    <w:rsid w:val="000F4B34"/>
    <w:rsid w:val="000F7259"/>
    <w:rsid w:val="0011165B"/>
    <w:rsid w:val="00115499"/>
    <w:rsid w:val="00122388"/>
    <w:rsid w:val="00134756"/>
    <w:rsid w:val="00134F4C"/>
    <w:rsid w:val="00140478"/>
    <w:rsid w:val="00140622"/>
    <w:rsid w:val="00140B6F"/>
    <w:rsid w:val="00142E01"/>
    <w:rsid w:val="001526C4"/>
    <w:rsid w:val="001564F9"/>
    <w:rsid w:val="0015739D"/>
    <w:rsid w:val="0017382C"/>
    <w:rsid w:val="00174F57"/>
    <w:rsid w:val="0018393D"/>
    <w:rsid w:val="00185A64"/>
    <w:rsid w:val="00185BA1"/>
    <w:rsid w:val="001878D3"/>
    <w:rsid w:val="00191180"/>
    <w:rsid w:val="0019158A"/>
    <w:rsid w:val="001A1446"/>
    <w:rsid w:val="001A191F"/>
    <w:rsid w:val="001A663A"/>
    <w:rsid w:val="001A6E7A"/>
    <w:rsid w:val="001B2C41"/>
    <w:rsid w:val="001B7272"/>
    <w:rsid w:val="001C104B"/>
    <w:rsid w:val="001C1768"/>
    <w:rsid w:val="001E16C0"/>
    <w:rsid w:val="002014A3"/>
    <w:rsid w:val="00203F55"/>
    <w:rsid w:val="0020525F"/>
    <w:rsid w:val="00206521"/>
    <w:rsid w:val="00216B50"/>
    <w:rsid w:val="00232950"/>
    <w:rsid w:val="00237849"/>
    <w:rsid w:val="002501C0"/>
    <w:rsid w:val="00251565"/>
    <w:rsid w:val="0025180C"/>
    <w:rsid w:val="00251D43"/>
    <w:rsid w:val="002549F4"/>
    <w:rsid w:val="00254E61"/>
    <w:rsid w:val="00260D3E"/>
    <w:rsid w:val="00264780"/>
    <w:rsid w:val="0027540D"/>
    <w:rsid w:val="00276D57"/>
    <w:rsid w:val="00284E17"/>
    <w:rsid w:val="00295A82"/>
    <w:rsid w:val="002A03E3"/>
    <w:rsid w:val="002A674D"/>
    <w:rsid w:val="002A70C4"/>
    <w:rsid w:val="002B03E6"/>
    <w:rsid w:val="002B04B8"/>
    <w:rsid w:val="002B05CA"/>
    <w:rsid w:val="002B3396"/>
    <w:rsid w:val="002B3697"/>
    <w:rsid w:val="002B5B27"/>
    <w:rsid w:val="002C1AD6"/>
    <w:rsid w:val="002C492A"/>
    <w:rsid w:val="002D2A1E"/>
    <w:rsid w:val="002D439C"/>
    <w:rsid w:val="002E3CA3"/>
    <w:rsid w:val="002E6E50"/>
    <w:rsid w:val="002E7D1E"/>
    <w:rsid w:val="002F6B47"/>
    <w:rsid w:val="002F7BDD"/>
    <w:rsid w:val="00313E2D"/>
    <w:rsid w:val="0031420B"/>
    <w:rsid w:val="003161D7"/>
    <w:rsid w:val="00320CDA"/>
    <w:rsid w:val="00326F34"/>
    <w:rsid w:val="00332A69"/>
    <w:rsid w:val="0034683D"/>
    <w:rsid w:val="00351AC9"/>
    <w:rsid w:val="00352D80"/>
    <w:rsid w:val="00357B45"/>
    <w:rsid w:val="00364768"/>
    <w:rsid w:val="0037021A"/>
    <w:rsid w:val="00376D2E"/>
    <w:rsid w:val="00396533"/>
    <w:rsid w:val="00397308"/>
    <w:rsid w:val="003A4A50"/>
    <w:rsid w:val="003B16E0"/>
    <w:rsid w:val="003C4F63"/>
    <w:rsid w:val="003C758F"/>
    <w:rsid w:val="003D01C7"/>
    <w:rsid w:val="003D7ADC"/>
    <w:rsid w:val="003E089E"/>
    <w:rsid w:val="003E3502"/>
    <w:rsid w:val="003E46E5"/>
    <w:rsid w:val="003E4797"/>
    <w:rsid w:val="003E47FF"/>
    <w:rsid w:val="003E6C97"/>
    <w:rsid w:val="003E70DF"/>
    <w:rsid w:val="003F12D7"/>
    <w:rsid w:val="003F34F1"/>
    <w:rsid w:val="00400291"/>
    <w:rsid w:val="004146E0"/>
    <w:rsid w:val="00431AC5"/>
    <w:rsid w:val="00443BF0"/>
    <w:rsid w:val="00443D59"/>
    <w:rsid w:val="004441F9"/>
    <w:rsid w:val="00446229"/>
    <w:rsid w:val="004601CE"/>
    <w:rsid w:val="00461899"/>
    <w:rsid w:val="00465A37"/>
    <w:rsid w:val="00477502"/>
    <w:rsid w:val="0048327A"/>
    <w:rsid w:val="00486BDF"/>
    <w:rsid w:val="00490ADE"/>
    <w:rsid w:val="00494B31"/>
    <w:rsid w:val="00495AA3"/>
    <w:rsid w:val="004A4C03"/>
    <w:rsid w:val="004B2AFB"/>
    <w:rsid w:val="004B3728"/>
    <w:rsid w:val="004B709E"/>
    <w:rsid w:val="004C23F2"/>
    <w:rsid w:val="004C3585"/>
    <w:rsid w:val="004C5732"/>
    <w:rsid w:val="004C5DED"/>
    <w:rsid w:val="004C7D5A"/>
    <w:rsid w:val="004D09C6"/>
    <w:rsid w:val="004D1A6A"/>
    <w:rsid w:val="004D7E5A"/>
    <w:rsid w:val="004E06E8"/>
    <w:rsid w:val="004E421A"/>
    <w:rsid w:val="004F0631"/>
    <w:rsid w:val="004F3830"/>
    <w:rsid w:val="004F60AD"/>
    <w:rsid w:val="005006F4"/>
    <w:rsid w:val="00500C24"/>
    <w:rsid w:val="00502AC4"/>
    <w:rsid w:val="00513921"/>
    <w:rsid w:val="00516794"/>
    <w:rsid w:val="00517AED"/>
    <w:rsid w:val="00525762"/>
    <w:rsid w:val="005334A2"/>
    <w:rsid w:val="00541860"/>
    <w:rsid w:val="00543F9F"/>
    <w:rsid w:val="0055273D"/>
    <w:rsid w:val="00555109"/>
    <w:rsid w:val="00555F65"/>
    <w:rsid w:val="005628CF"/>
    <w:rsid w:val="00567A0C"/>
    <w:rsid w:val="00567CCB"/>
    <w:rsid w:val="00581C26"/>
    <w:rsid w:val="00583923"/>
    <w:rsid w:val="00585A17"/>
    <w:rsid w:val="00597BFE"/>
    <w:rsid w:val="00597F16"/>
    <w:rsid w:val="005A38D4"/>
    <w:rsid w:val="005A705D"/>
    <w:rsid w:val="005A70AE"/>
    <w:rsid w:val="005B5E2D"/>
    <w:rsid w:val="005B68D1"/>
    <w:rsid w:val="005B6902"/>
    <w:rsid w:val="005C1308"/>
    <w:rsid w:val="005C70DF"/>
    <w:rsid w:val="005D7915"/>
    <w:rsid w:val="005E78C6"/>
    <w:rsid w:val="005F46CF"/>
    <w:rsid w:val="00617158"/>
    <w:rsid w:val="00621AEC"/>
    <w:rsid w:val="0062799E"/>
    <w:rsid w:val="00630FC7"/>
    <w:rsid w:val="00637828"/>
    <w:rsid w:val="006418F4"/>
    <w:rsid w:val="00641DFC"/>
    <w:rsid w:val="00643162"/>
    <w:rsid w:val="00661787"/>
    <w:rsid w:val="00663780"/>
    <w:rsid w:val="00667318"/>
    <w:rsid w:val="00673BC1"/>
    <w:rsid w:val="00693D1C"/>
    <w:rsid w:val="0069438A"/>
    <w:rsid w:val="00697D07"/>
    <w:rsid w:val="006A31FC"/>
    <w:rsid w:val="006A51B3"/>
    <w:rsid w:val="006A5819"/>
    <w:rsid w:val="006B05B4"/>
    <w:rsid w:val="006B59E0"/>
    <w:rsid w:val="006B5EA0"/>
    <w:rsid w:val="006C1B5E"/>
    <w:rsid w:val="006C1BC8"/>
    <w:rsid w:val="006C6880"/>
    <w:rsid w:val="006C6925"/>
    <w:rsid w:val="006E008F"/>
    <w:rsid w:val="006E4771"/>
    <w:rsid w:val="006F2B93"/>
    <w:rsid w:val="006F3AD2"/>
    <w:rsid w:val="00705AAB"/>
    <w:rsid w:val="0071299D"/>
    <w:rsid w:val="007210D4"/>
    <w:rsid w:val="00735633"/>
    <w:rsid w:val="0073684E"/>
    <w:rsid w:val="0074006C"/>
    <w:rsid w:val="0074171D"/>
    <w:rsid w:val="0074253B"/>
    <w:rsid w:val="00752EA1"/>
    <w:rsid w:val="00755713"/>
    <w:rsid w:val="0077189F"/>
    <w:rsid w:val="00771AD1"/>
    <w:rsid w:val="00777B47"/>
    <w:rsid w:val="007905A1"/>
    <w:rsid w:val="0079467D"/>
    <w:rsid w:val="007A0814"/>
    <w:rsid w:val="007A5AE4"/>
    <w:rsid w:val="007B0A33"/>
    <w:rsid w:val="007C0ECA"/>
    <w:rsid w:val="007C4030"/>
    <w:rsid w:val="007C6729"/>
    <w:rsid w:val="007D4C32"/>
    <w:rsid w:val="007E4C2C"/>
    <w:rsid w:val="007F3FB2"/>
    <w:rsid w:val="00803F4D"/>
    <w:rsid w:val="00810516"/>
    <w:rsid w:val="00810B4D"/>
    <w:rsid w:val="008127DC"/>
    <w:rsid w:val="00822159"/>
    <w:rsid w:val="00823083"/>
    <w:rsid w:val="00823F42"/>
    <w:rsid w:val="00825292"/>
    <w:rsid w:val="00825465"/>
    <w:rsid w:val="00831431"/>
    <w:rsid w:val="00835B6A"/>
    <w:rsid w:val="00836707"/>
    <w:rsid w:val="008530FF"/>
    <w:rsid w:val="008562A4"/>
    <w:rsid w:val="0086538A"/>
    <w:rsid w:val="0086644F"/>
    <w:rsid w:val="00874AB0"/>
    <w:rsid w:val="00885F68"/>
    <w:rsid w:val="008870EF"/>
    <w:rsid w:val="008914FC"/>
    <w:rsid w:val="00894805"/>
    <w:rsid w:val="008B118D"/>
    <w:rsid w:val="008B4498"/>
    <w:rsid w:val="008B7FED"/>
    <w:rsid w:val="008C174D"/>
    <w:rsid w:val="008C5FF9"/>
    <w:rsid w:val="008C6241"/>
    <w:rsid w:val="008C72DA"/>
    <w:rsid w:val="008D3EC0"/>
    <w:rsid w:val="008D691F"/>
    <w:rsid w:val="008F56E4"/>
    <w:rsid w:val="0091237F"/>
    <w:rsid w:val="00914C18"/>
    <w:rsid w:val="00916B2E"/>
    <w:rsid w:val="00920958"/>
    <w:rsid w:val="0092412C"/>
    <w:rsid w:val="00924746"/>
    <w:rsid w:val="00932049"/>
    <w:rsid w:val="00933FEC"/>
    <w:rsid w:val="00936886"/>
    <w:rsid w:val="0094300F"/>
    <w:rsid w:val="00944225"/>
    <w:rsid w:val="00944E42"/>
    <w:rsid w:val="009476EE"/>
    <w:rsid w:val="00947CDD"/>
    <w:rsid w:val="00955E5F"/>
    <w:rsid w:val="00962B0B"/>
    <w:rsid w:val="00963C96"/>
    <w:rsid w:val="009644EA"/>
    <w:rsid w:val="00970B02"/>
    <w:rsid w:val="0098507D"/>
    <w:rsid w:val="00986709"/>
    <w:rsid w:val="009B40C1"/>
    <w:rsid w:val="009B42FC"/>
    <w:rsid w:val="009B4A6C"/>
    <w:rsid w:val="009C1A68"/>
    <w:rsid w:val="009E6AF3"/>
    <w:rsid w:val="00A01DF7"/>
    <w:rsid w:val="00A17654"/>
    <w:rsid w:val="00A256AF"/>
    <w:rsid w:val="00A277E4"/>
    <w:rsid w:val="00A3168A"/>
    <w:rsid w:val="00A373D0"/>
    <w:rsid w:val="00A40A5B"/>
    <w:rsid w:val="00A4536F"/>
    <w:rsid w:val="00A4540F"/>
    <w:rsid w:val="00A51B7A"/>
    <w:rsid w:val="00A75935"/>
    <w:rsid w:val="00AA787C"/>
    <w:rsid w:val="00AC40E5"/>
    <w:rsid w:val="00AC5429"/>
    <w:rsid w:val="00AC58D5"/>
    <w:rsid w:val="00AC7D66"/>
    <w:rsid w:val="00AD2DDB"/>
    <w:rsid w:val="00AE2624"/>
    <w:rsid w:val="00AF4B8E"/>
    <w:rsid w:val="00AF75E7"/>
    <w:rsid w:val="00B01A49"/>
    <w:rsid w:val="00B03BB7"/>
    <w:rsid w:val="00B071E4"/>
    <w:rsid w:val="00B07215"/>
    <w:rsid w:val="00B0726E"/>
    <w:rsid w:val="00B1591B"/>
    <w:rsid w:val="00B256F2"/>
    <w:rsid w:val="00B45C58"/>
    <w:rsid w:val="00B468D6"/>
    <w:rsid w:val="00B47BCB"/>
    <w:rsid w:val="00B56AEC"/>
    <w:rsid w:val="00B70D6F"/>
    <w:rsid w:val="00B77B99"/>
    <w:rsid w:val="00B81656"/>
    <w:rsid w:val="00B9315A"/>
    <w:rsid w:val="00B949DF"/>
    <w:rsid w:val="00BA06F2"/>
    <w:rsid w:val="00BA5E8F"/>
    <w:rsid w:val="00BB2130"/>
    <w:rsid w:val="00BE07E2"/>
    <w:rsid w:val="00BE6C20"/>
    <w:rsid w:val="00BF298B"/>
    <w:rsid w:val="00BF3CE4"/>
    <w:rsid w:val="00C01100"/>
    <w:rsid w:val="00C106A6"/>
    <w:rsid w:val="00C11A54"/>
    <w:rsid w:val="00C200D5"/>
    <w:rsid w:val="00C21A2D"/>
    <w:rsid w:val="00C259BD"/>
    <w:rsid w:val="00C2735B"/>
    <w:rsid w:val="00C324EA"/>
    <w:rsid w:val="00C36989"/>
    <w:rsid w:val="00C44241"/>
    <w:rsid w:val="00C45BF0"/>
    <w:rsid w:val="00C5164E"/>
    <w:rsid w:val="00C608A9"/>
    <w:rsid w:val="00C63F1B"/>
    <w:rsid w:val="00C645CA"/>
    <w:rsid w:val="00C66D08"/>
    <w:rsid w:val="00C67A32"/>
    <w:rsid w:val="00C70A5B"/>
    <w:rsid w:val="00C75FDA"/>
    <w:rsid w:val="00C777B5"/>
    <w:rsid w:val="00C85BB8"/>
    <w:rsid w:val="00C92BC1"/>
    <w:rsid w:val="00CA09A3"/>
    <w:rsid w:val="00CA4314"/>
    <w:rsid w:val="00CB23D4"/>
    <w:rsid w:val="00CB6EDD"/>
    <w:rsid w:val="00CC0939"/>
    <w:rsid w:val="00CC0C66"/>
    <w:rsid w:val="00CC6962"/>
    <w:rsid w:val="00CC6F77"/>
    <w:rsid w:val="00CD4C6B"/>
    <w:rsid w:val="00CE4641"/>
    <w:rsid w:val="00CE6F71"/>
    <w:rsid w:val="00CF039B"/>
    <w:rsid w:val="00CF1ED6"/>
    <w:rsid w:val="00D017F3"/>
    <w:rsid w:val="00D20FFC"/>
    <w:rsid w:val="00D35440"/>
    <w:rsid w:val="00D35C3F"/>
    <w:rsid w:val="00D37445"/>
    <w:rsid w:val="00D53491"/>
    <w:rsid w:val="00D55DCA"/>
    <w:rsid w:val="00D57B54"/>
    <w:rsid w:val="00D61428"/>
    <w:rsid w:val="00D63D4E"/>
    <w:rsid w:val="00D65482"/>
    <w:rsid w:val="00D6622D"/>
    <w:rsid w:val="00D72C06"/>
    <w:rsid w:val="00D76E11"/>
    <w:rsid w:val="00D91E5D"/>
    <w:rsid w:val="00DA4D50"/>
    <w:rsid w:val="00DA7557"/>
    <w:rsid w:val="00DC6834"/>
    <w:rsid w:val="00DD34D1"/>
    <w:rsid w:val="00DF452B"/>
    <w:rsid w:val="00DF6692"/>
    <w:rsid w:val="00E02F7B"/>
    <w:rsid w:val="00E04D7B"/>
    <w:rsid w:val="00E07F61"/>
    <w:rsid w:val="00E13424"/>
    <w:rsid w:val="00E1514E"/>
    <w:rsid w:val="00E215D8"/>
    <w:rsid w:val="00E257A3"/>
    <w:rsid w:val="00E33EB4"/>
    <w:rsid w:val="00E36B3F"/>
    <w:rsid w:val="00E403E8"/>
    <w:rsid w:val="00E40629"/>
    <w:rsid w:val="00E428D3"/>
    <w:rsid w:val="00E42FD9"/>
    <w:rsid w:val="00E43584"/>
    <w:rsid w:val="00E679E6"/>
    <w:rsid w:val="00E71723"/>
    <w:rsid w:val="00E7583E"/>
    <w:rsid w:val="00E76C2B"/>
    <w:rsid w:val="00E81F8F"/>
    <w:rsid w:val="00E83393"/>
    <w:rsid w:val="00E91697"/>
    <w:rsid w:val="00E97260"/>
    <w:rsid w:val="00EC1BEA"/>
    <w:rsid w:val="00EC2890"/>
    <w:rsid w:val="00EC7DBB"/>
    <w:rsid w:val="00ED6AE4"/>
    <w:rsid w:val="00EE239F"/>
    <w:rsid w:val="00EE42CA"/>
    <w:rsid w:val="00EE7D24"/>
    <w:rsid w:val="00EF0225"/>
    <w:rsid w:val="00EF0860"/>
    <w:rsid w:val="00EF419F"/>
    <w:rsid w:val="00EF7C86"/>
    <w:rsid w:val="00F04D57"/>
    <w:rsid w:val="00F12730"/>
    <w:rsid w:val="00F30811"/>
    <w:rsid w:val="00F3134E"/>
    <w:rsid w:val="00F45665"/>
    <w:rsid w:val="00F50058"/>
    <w:rsid w:val="00F5165D"/>
    <w:rsid w:val="00F5448D"/>
    <w:rsid w:val="00F708D5"/>
    <w:rsid w:val="00F930FF"/>
    <w:rsid w:val="00FA1DB5"/>
    <w:rsid w:val="00FB5A02"/>
    <w:rsid w:val="00FB793F"/>
    <w:rsid w:val="00FC1B37"/>
    <w:rsid w:val="00FC6DBC"/>
    <w:rsid w:val="00FD194B"/>
    <w:rsid w:val="00FD5831"/>
    <w:rsid w:val="00FE1301"/>
    <w:rsid w:val="00FF2251"/>
    <w:rsid w:val="00FF6421"/>
    <w:rsid w:val="02B2EA20"/>
    <w:rsid w:val="06498276"/>
    <w:rsid w:val="08D85A04"/>
    <w:rsid w:val="0E653E70"/>
    <w:rsid w:val="11903F33"/>
    <w:rsid w:val="12981F5E"/>
    <w:rsid w:val="195341A6"/>
    <w:rsid w:val="1EE4A024"/>
    <w:rsid w:val="22CDD01E"/>
    <w:rsid w:val="2775E2A3"/>
    <w:rsid w:val="296482C2"/>
    <w:rsid w:val="2A8FF910"/>
    <w:rsid w:val="2C01046B"/>
    <w:rsid w:val="2D67FE06"/>
    <w:rsid w:val="2DFF85BC"/>
    <w:rsid w:val="2EEC7331"/>
    <w:rsid w:val="2EF9E0E3"/>
    <w:rsid w:val="30AA1610"/>
    <w:rsid w:val="378A4B60"/>
    <w:rsid w:val="42AC0481"/>
    <w:rsid w:val="4326E2A8"/>
    <w:rsid w:val="4374EE26"/>
    <w:rsid w:val="48248A81"/>
    <w:rsid w:val="4A1846ED"/>
    <w:rsid w:val="4B042BF9"/>
    <w:rsid w:val="4BD05FB2"/>
    <w:rsid w:val="4C4F8C41"/>
    <w:rsid w:val="4C57775B"/>
    <w:rsid w:val="4FBCB98F"/>
    <w:rsid w:val="4FD03DF1"/>
    <w:rsid w:val="5095665B"/>
    <w:rsid w:val="51B60E59"/>
    <w:rsid w:val="5418C302"/>
    <w:rsid w:val="57A90F28"/>
    <w:rsid w:val="58855B9B"/>
    <w:rsid w:val="596F1678"/>
    <w:rsid w:val="5FEA3051"/>
    <w:rsid w:val="6440C8A9"/>
    <w:rsid w:val="66093761"/>
    <w:rsid w:val="66321D26"/>
    <w:rsid w:val="66525377"/>
    <w:rsid w:val="669B1558"/>
    <w:rsid w:val="68E15187"/>
    <w:rsid w:val="6AA3C2B6"/>
    <w:rsid w:val="755F3D62"/>
    <w:rsid w:val="7A43F885"/>
    <w:rsid w:val="7DCFB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A82D45"/>
  <w15:chartTrackingRefBased/>
  <w15:docId w15:val="{085B415F-D6A1-455F-AE5E-E8D8BD8E7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564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564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564F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564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564F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564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564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564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564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564F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564F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564F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564F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564F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564F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564F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564F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564F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564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564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564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564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564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564F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564F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564F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564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564F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564F9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1564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Table4-Accent2">
    <w:name w:val="List Table 4 Accent 2"/>
    <w:basedOn w:val="TableNormal"/>
    <w:uiPriority w:val="49"/>
    <w:rsid w:val="001564F9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97132" w:themeColor="accent2"/>
          <w:left w:val="single" w:sz="4" w:space="0" w:color="E97132" w:themeColor="accent2"/>
          <w:bottom w:val="single" w:sz="4" w:space="0" w:color="E97132" w:themeColor="accent2"/>
          <w:right w:val="single" w:sz="4" w:space="0" w:color="E97132" w:themeColor="accent2"/>
          <w:insideH w:val="nil"/>
        </w:tcBorders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ListTable5Dark-Accent4">
    <w:name w:val="List Table 5 Dark Accent 4"/>
    <w:basedOn w:val="TableNormal"/>
    <w:uiPriority w:val="50"/>
    <w:rsid w:val="001564F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F9ED5" w:themeColor="accent4"/>
        <w:left w:val="single" w:sz="24" w:space="0" w:color="0F9ED5" w:themeColor="accent4"/>
        <w:bottom w:val="single" w:sz="24" w:space="0" w:color="0F9ED5" w:themeColor="accent4"/>
        <w:right w:val="single" w:sz="24" w:space="0" w:color="0F9ED5" w:themeColor="accent4"/>
      </w:tblBorders>
    </w:tblPr>
    <w:tcPr>
      <w:shd w:val="clear" w:color="auto" w:fill="0F9ED5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GridTable5Dark-Accent2">
    <w:name w:val="Grid Table 5 Dark Accent 2"/>
    <w:basedOn w:val="TableNormal"/>
    <w:uiPriority w:val="50"/>
    <w:rsid w:val="00EF022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E2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9713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97132" w:themeFill="accent2"/>
      </w:tcPr>
    </w:tblStylePr>
    <w:tblStylePr w:type="band1Vert">
      <w:tblPr/>
      <w:tcPr>
        <w:shd w:val="clear" w:color="auto" w:fill="F6C5AC" w:themeFill="accent2" w:themeFillTint="66"/>
      </w:tcPr>
    </w:tblStylePr>
    <w:tblStylePr w:type="band1Horz">
      <w:tblPr/>
      <w:tcPr>
        <w:shd w:val="clear" w:color="auto" w:fill="F6C5AC" w:themeFill="accent2" w:themeFillTint="66"/>
      </w:tcPr>
    </w:tblStylePr>
  </w:style>
  <w:style w:type="paragraph" w:styleId="Header">
    <w:name w:val="header"/>
    <w:basedOn w:val="Normal"/>
    <w:link w:val="HeaderChar"/>
    <w:uiPriority w:val="99"/>
    <w:unhideWhenUsed/>
    <w:rsid w:val="002D2A1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D2A1E"/>
  </w:style>
  <w:style w:type="paragraph" w:styleId="Footer">
    <w:name w:val="footer"/>
    <w:basedOn w:val="Normal"/>
    <w:link w:val="FooterChar"/>
    <w:uiPriority w:val="99"/>
    <w:unhideWhenUsed/>
    <w:rsid w:val="002D2A1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D2A1E"/>
  </w:style>
  <w:style w:type="paragraph" w:styleId="NormalWeb">
    <w:name w:val="Normal (Web)"/>
    <w:basedOn w:val="Normal"/>
    <w:uiPriority w:val="99"/>
    <w:semiHidden/>
    <w:unhideWhenUsed/>
    <w:rsid w:val="00933FEC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90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36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1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15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96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4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1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4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9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1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9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3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0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5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3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4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96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69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8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8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5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0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8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6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6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8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8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1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1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8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8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5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1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9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8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1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55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0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5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5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2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5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6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1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9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06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4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53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7f3e9c9-00f1-48ce-90ff-8cdfb06f65c1" xsi:nil="true"/>
    <lcf76f155ced4ddcb4097134ff3c332f xmlns="94036489-912a-40f5-ab7d-f46405a249b6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00D68946D94A54A9F0132B62722644B" ma:contentTypeVersion="19" ma:contentTypeDescription="Create a new document." ma:contentTypeScope="" ma:versionID="07a0a3bb9f1af1061b5212505ea787c3">
  <xsd:schema xmlns:xsd="http://www.w3.org/2001/XMLSchema" xmlns:xs="http://www.w3.org/2001/XMLSchema" xmlns:p="http://schemas.microsoft.com/office/2006/metadata/properties" xmlns:ns2="94036489-912a-40f5-ab7d-f46405a249b6" xmlns:ns3="a7f3e9c9-00f1-48ce-90ff-8cdfb06f65c1" targetNamespace="http://schemas.microsoft.com/office/2006/metadata/properties" ma:root="true" ma:fieldsID="4e77e0a89cce8394019e27f1fbfdb968" ns2:_="" ns3:_="">
    <xsd:import namespace="94036489-912a-40f5-ab7d-f46405a249b6"/>
    <xsd:import namespace="a7f3e9c9-00f1-48ce-90ff-8cdfb06f65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036489-912a-40f5-ab7d-f46405a249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d3de565a-b8f4-4b1f-800c-ec06a58d585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f3e9c9-00f1-48ce-90ff-8cdfb06f65c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7a33bb6-ccea-4786-aed7-f8cc15d1ddde}" ma:internalName="TaxCatchAll" ma:showField="CatchAllData" ma:web="a7f3e9c9-00f1-48ce-90ff-8cdfb06f65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9329102-9AE7-4672-9ED8-B4F0A3E2E2D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4ADE1E6-12CE-442D-9B7E-F6BE1A5AE87A}">
  <ds:schemaRefs>
    <ds:schemaRef ds:uri="http://schemas.microsoft.com/office/2006/metadata/properties"/>
    <ds:schemaRef ds:uri="http://schemas.microsoft.com/office/infopath/2007/PartnerControls"/>
    <ds:schemaRef ds:uri="a7f3e9c9-00f1-48ce-90ff-8cdfb06f65c1"/>
    <ds:schemaRef ds:uri="94036489-912a-40f5-ab7d-f46405a249b6"/>
  </ds:schemaRefs>
</ds:datastoreItem>
</file>

<file path=customXml/itemProps3.xml><?xml version="1.0" encoding="utf-8"?>
<ds:datastoreItem xmlns:ds="http://schemas.openxmlformats.org/officeDocument/2006/customXml" ds:itemID="{19C250C5-B3CE-4C45-AB0B-4F049EF884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036489-912a-40f5-ab7d-f46405a249b6"/>
    <ds:schemaRef ds:uri="a7f3e9c9-00f1-48ce-90ff-8cdfb06f65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140</Words>
  <Characters>799</Characters>
  <Application>Microsoft Office Word</Application>
  <DocSecurity>0</DocSecurity>
  <Lines>6</Lines>
  <Paragraphs>1</Paragraphs>
  <ScaleCrop>false</ScaleCrop>
  <Company/>
  <LinksUpToDate>false</LinksUpToDate>
  <CharactersWithSpaces>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 Hackshaw</dc:creator>
  <cp:keywords/>
  <dc:description/>
  <cp:lastModifiedBy>Martin Bownass</cp:lastModifiedBy>
  <cp:revision>2</cp:revision>
  <dcterms:created xsi:type="dcterms:W3CDTF">2026-05-22T08:47:00Z</dcterms:created>
  <dcterms:modified xsi:type="dcterms:W3CDTF">2026-05-22T08:47:00Z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0x010100200D68946D94A54A9F0132B62722644B</vt:lpwstr>
  </property>
  <property fmtid="{D5CDD505-2E9C-101B-9397-08002B2CF9AE}" pid="3" name="MediaServiceImageTags">
    <vt:lpwstr/>
  </property>
</Properties>
</file>